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00C8D28" w:rsidR="007C1FB9" w:rsidRDefault="006743CF" w:rsidP="00352205">
      <w:pPr>
        <w:spacing w:after="120"/>
        <w:rPr>
          <w:rFonts w:ascii="Arial" w:hAnsi="Arial" w:cs="Arial"/>
          <w:b/>
          <w:color w:val="4F81BD" w:themeColor="accent1"/>
          <w:sz w:val="52"/>
        </w:rPr>
      </w:pPr>
      <w:r>
        <w:rPr>
          <w:noProof/>
        </w:rPr>
        <w:drawing>
          <wp:inline distT="0" distB="0" distL="0" distR="0" wp14:anchorId="71BE215C" wp14:editId="2612C427">
            <wp:extent cx="1932940" cy="53594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97CF" w14:textId="77777777" w:rsidR="00B0349A" w:rsidRPr="006743CF" w:rsidRDefault="002D4C26" w:rsidP="006743CF">
      <w:pPr>
        <w:spacing w:before="240"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52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52"/>
        </w:rPr>
        <w:t>Skills-based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52"/>
        </w:rPr>
        <w:t xml:space="preserve"> CVs</w:t>
      </w:r>
    </w:p>
    <w:p w14:paraId="0A37501D" w14:textId="77777777" w:rsidR="00876E8D" w:rsidRPr="006743CF" w:rsidRDefault="00876E8D" w:rsidP="006743CF">
      <w:pPr>
        <w:spacing w:line="276" w:lineRule="auto"/>
        <w:rPr>
          <w:rFonts w:ascii="Imperial Sans Display" w:hAnsi="Imperial Sans Display" w:cs="Arial"/>
          <w:color w:val="1F497D" w:themeColor="text2"/>
        </w:rPr>
      </w:pPr>
    </w:p>
    <w:p w14:paraId="5DAB6C7B" w14:textId="77777777" w:rsidR="00876E8D" w:rsidRPr="006743CF" w:rsidRDefault="00876E8D" w:rsidP="006743CF">
      <w:pPr>
        <w:spacing w:after="120" w:line="276" w:lineRule="auto"/>
        <w:rPr>
          <w:rFonts w:ascii="Imperial Sans Display" w:hAnsi="Imperial Sans Display" w:cs="Arial"/>
        </w:rPr>
        <w:sectPr w:rsidR="00876E8D" w:rsidRPr="006743CF" w:rsidSect="00E47872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11BF55" w14:textId="7038D2D4" w:rsidR="00703F7A" w:rsidRPr="006743CF" w:rsidRDefault="2B4060E8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>T</w:t>
      </w:r>
      <w:r w:rsidR="12C0051E" w:rsidRPr="006743CF">
        <w:rPr>
          <w:rFonts w:ascii="Imperial Sans Display" w:hAnsi="Imperial Sans Display" w:cs="Arial"/>
          <w:sz w:val="20"/>
          <w:szCs w:val="20"/>
        </w:rPr>
        <w:t xml:space="preserve">his tip-sheet </w:t>
      </w:r>
      <w:r w:rsidRPr="006743CF">
        <w:rPr>
          <w:rFonts w:ascii="Imperial Sans Display" w:hAnsi="Imperial Sans Display" w:cs="Arial"/>
          <w:sz w:val="20"/>
          <w:szCs w:val="20"/>
        </w:rPr>
        <w:t>offers</w:t>
      </w:r>
      <w:r w:rsidR="12C0051E" w:rsidRPr="006743CF">
        <w:rPr>
          <w:rFonts w:ascii="Imperial Sans Display" w:hAnsi="Imperial Sans Display" w:cs="Arial"/>
          <w:sz w:val="20"/>
          <w:szCs w:val="20"/>
        </w:rPr>
        <w:t xml:space="preserve"> some hints and tips for </w:t>
      </w:r>
      <w:r w:rsidR="158D100C" w:rsidRPr="006743CF">
        <w:rPr>
          <w:rFonts w:ascii="Imperial Sans Display" w:hAnsi="Imperial Sans Display" w:cs="Arial"/>
          <w:sz w:val="20"/>
          <w:szCs w:val="20"/>
        </w:rPr>
        <w:t>creating a skills-based CV. This format is particularly suitable if</w:t>
      </w:r>
      <w:r w:rsidR="6FA8A14F" w:rsidRPr="006743CF">
        <w:rPr>
          <w:rFonts w:ascii="Imperial Sans Display" w:hAnsi="Imperial Sans Display" w:cs="Arial"/>
          <w:sz w:val="20"/>
          <w:szCs w:val="20"/>
        </w:rPr>
        <w:t xml:space="preserve"> you are considering a significant career change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 or want to</w:t>
      </w:r>
      <w:r w:rsidR="61457BDC" w:rsidRPr="006743CF">
        <w:rPr>
          <w:rFonts w:ascii="Imperial Sans Display" w:hAnsi="Imperial Sans Display" w:cs="Arial"/>
          <w:sz w:val="20"/>
          <w:szCs w:val="20"/>
        </w:rPr>
        <w:t xml:space="preserve"> put more emphasis on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 a varied career history</w:t>
      </w:r>
      <w:r w:rsidR="6FA8A14F" w:rsidRPr="006743CF">
        <w:rPr>
          <w:rFonts w:ascii="Imperial Sans Display" w:hAnsi="Imperial Sans Display" w:cs="Arial"/>
          <w:sz w:val="20"/>
          <w:szCs w:val="20"/>
        </w:rPr>
        <w:t>.</w:t>
      </w:r>
    </w:p>
    <w:p w14:paraId="29D6B04F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  <w:r w:rsidRPr="006743CF">
        <w:rPr>
          <w:rFonts w:ascii="Imperial Sans Display" w:hAnsi="Imperial Sans Display" w:cs="Arial"/>
          <w:sz w:val="12"/>
        </w:rPr>
        <w:t xml:space="preserve"> </w:t>
      </w:r>
    </w:p>
    <w:p w14:paraId="5D4CEE57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24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1. Essentials </w:t>
      </w:r>
    </w:p>
    <w:p w14:paraId="3A6D987E" w14:textId="77777777" w:rsidR="00CF5933" w:rsidRPr="006743CF" w:rsidRDefault="002D4C26" w:rsidP="006743CF">
      <w:pPr>
        <w:pStyle w:val="ListParagraph"/>
        <w:numPr>
          <w:ilvl w:val="0"/>
          <w:numId w:val="18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Your CV </w:t>
      </w:r>
      <w:r w:rsidR="00876424" w:rsidRPr="006743CF">
        <w:rPr>
          <w:rFonts w:ascii="Imperial Sans Display" w:hAnsi="Imperial Sans Display" w:cs="Arial"/>
          <w:sz w:val="20"/>
        </w:rPr>
        <w:t xml:space="preserve">is a factual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0"/>
          <w:szCs w:val="20"/>
        </w:rPr>
        <w:t>marketing</w:t>
      </w:r>
      <w:r w:rsidR="00876424" w:rsidRPr="006743CF">
        <w:rPr>
          <w:rFonts w:ascii="Imperial Sans Display" w:hAnsi="Imperial Sans Display" w:cs="Arial"/>
          <w:color w:val="4F6228" w:themeColor="accent3" w:themeShade="80"/>
          <w:sz w:val="20"/>
        </w:rPr>
        <w:t xml:space="preserve"> </w:t>
      </w:r>
      <w:r w:rsidR="00876424" w:rsidRPr="006743CF">
        <w:rPr>
          <w:rFonts w:ascii="Imperial Sans Display" w:hAnsi="Imperial Sans Display" w:cs="Arial"/>
          <w:sz w:val="20"/>
        </w:rPr>
        <w:t>document outlining your career history, education</w:t>
      </w:r>
      <w:r w:rsidR="00CD2B3D" w:rsidRPr="006743CF">
        <w:rPr>
          <w:rFonts w:ascii="Imperial Sans Display" w:hAnsi="Imperial Sans Display" w:cs="Arial"/>
          <w:sz w:val="20"/>
        </w:rPr>
        <w:t>,</w:t>
      </w:r>
      <w:r w:rsidR="00876424" w:rsidRPr="006743CF">
        <w:rPr>
          <w:rFonts w:ascii="Imperial Sans Display" w:hAnsi="Imperial Sans Display" w:cs="Arial"/>
          <w:sz w:val="20"/>
        </w:rPr>
        <w:t xml:space="preserve"> and skills. An effective CV will contain accurate and honest information which shows </w:t>
      </w:r>
      <w:r w:rsidR="00CD2B3D" w:rsidRPr="006743CF">
        <w:rPr>
          <w:rFonts w:ascii="Imperial Sans Display" w:hAnsi="Imperial Sans Display" w:cs="Arial"/>
          <w:sz w:val="20"/>
        </w:rPr>
        <w:t>that you</w:t>
      </w:r>
      <w:r w:rsidR="00876424" w:rsidRPr="006743CF">
        <w:rPr>
          <w:rFonts w:ascii="Imperial Sans Display" w:hAnsi="Imperial Sans Display" w:cs="Arial"/>
          <w:sz w:val="20"/>
        </w:rPr>
        <w:t xml:space="preserve"> meet the requirements of the </w:t>
      </w:r>
      <w:r w:rsidR="00CD2B3D" w:rsidRPr="006743CF">
        <w:rPr>
          <w:rFonts w:ascii="Imperial Sans Display" w:hAnsi="Imperial Sans Display" w:cs="Arial"/>
          <w:sz w:val="20"/>
        </w:rPr>
        <w:t>role</w:t>
      </w:r>
      <w:r w:rsidR="00876424" w:rsidRPr="006743CF">
        <w:rPr>
          <w:rFonts w:ascii="Imperial Sans Display" w:hAnsi="Imperial Sans Display" w:cs="Arial"/>
          <w:sz w:val="20"/>
        </w:rPr>
        <w:t xml:space="preserve"> you are applying for.</w:t>
      </w:r>
    </w:p>
    <w:p w14:paraId="0DFAE634" w14:textId="77777777" w:rsidR="00876424" w:rsidRPr="006743CF" w:rsidRDefault="00876424" w:rsidP="006743CF">
      <w:pPr>
        <w:pStyle w:val="ListParagraph"/>
        <w:spacing w:after="120" w:line="276" w:lineRule="auto"/>
        <w:ind w:left="357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  </w:t>
      </w:r>
    </w:p>
    <w:p w14:paraId="598311F4" w14:textId="77777777" w:rsidR="00CF5933" w:rsidRPr="006743CF" w:rsidRDefault="002D4C26" w:rsidP="006743CF">
      <w:pPr>
        <w:pStyle w:val="ListParagraph"/>
        <w:numPr>
          <w:ilvl w:val="0"/>
          <w:numId w:val="18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A skills-based CV will only work if it is closely tailored to the job specifications – which means that it </w:t>
      </w:r>
      <w:r w:rsidR="00876424" w:rsidRPr="006743CF">
        <w:rPr>
          <w:rFonts w:ascii="Imperial Sans Display" w:hAnsi="Imperial Sans Display" w:cs="Arial"/>
          <w:sz w:val="20"/>
        </w:rPr>
        <w:t>will need to</w:t>
      </w:r>
      <w:r w:rsidR="00CD2B3D" w:rsidRPr="006743CF">
        <w:rPr>
          <w:rFonts w:ascii="Imperial Sans Display" w:hAnsi="Imperial Sans Display" w:cs="Arial"/>
          <w:sz w:val="20"/>
        </w:rPr>
        <w:t xml:space="preserve"> be</w:t>
      </w:r>
      <w:r w:rsidR="00876424" w:rsidRPr="006743CF">
        <w:rPr>
          <w:rFonts w:ascii="Imperial Sans Display" w:hAnsi="Imperial Sans Display" w:cs="Arial"/>
          <w:sz w:val="20"/>
        </w:rPr>
        <w:t xml:space="preserve">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0"/>
          <w:szCs w:val="20"/>
        </w:rPr>
        <w:t>adapt</w:t>
      </w:r>
      <w:r w:rsidR="00CD2B3D" w:rsidRPr="006743CF">
        <w:rPr>
          <w:rFonts w:ascii="Imperial Sans Display" w:hAnsi="Imperial Sans Display" w:cs="Arial"/>
          <w:b/>
          <w:color w:val="4F6228" w:themeColor="accent3" w:themeShade="80"/>
          <w:sz w:val="20"/>
          <w:szCs w:val="20"/>
        </w:rPr>
        <w:t>ed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0"/>
          <w:szCs w:val="20"/>
        </w:rPr>
        <w:t xml:space="preserve"> each time</w:t>
      </w:r>
      <w:r w:rsidR="00876424" w:rsidRPr="006743CF">
        <w:rPr>
          <w:rFonts w:ascii="Imperial Sans Display" w:hAnsi="Imperial Sans Display" w:cs="Arial"/>
          <w:color w:val="4F6228" w:themeColor="accent3" w:themeShade="80"/>
          <w:sz w:val="20"/>
        </w:rPr>
        <w:t xml:space="preserve"> </w:t>
      </w:r>
      <w:r w:rsidR="00876424" w:rsidRPr="006743CF">
        <w:rPr>
          <w:rFonts w:ascii="Imperial Sans Display" w:hAnsi="Imperial Sans Display" w:cs="Arial"/>
          <w:sz w:val="20"/>
        </w:rPr>
        <w:t xml:space="preserve">you apply. </w:t>
      </w:r>
    </w:p>
    <w:p w14:paraId="02EB378F" w14:textId="77777777" w:rsidR="00CF5933" w:rsidRPr="006743CF" w:rsidRDefault="00CF5933" w:rsidP="006743CF">
      <w:pPr>
        <w:pStyle w:val="ListParagraph"/>
        <w:spacing w:after="120" w:line="276" w:lineRule="auto"/>
        <w:rPr>
          <w:rFonts w:ascii="Imperial Sans Display" w:hAnsi="Imperial Sans Display" w:cs="Arial"/>
          <w:sz w:val="20"/>
        </w:rPr>
      </w:pPr>
    </w:p>
    <w:p w14:paraId="642C5A35" w14:textId="77777777" w:rsidR="00876424" w:rsidRPr="006743CF" w:rsidRDefault="002D4C26" w:rsidP="006743CF">
      <w:pPr>
        <w:pStyle w:val="ListParagraph"/>
        <w:numPr>
          <w:ilvl w:val="0"/>
          <w:numId w:val="18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You </w:t>
      </w:r>
      <w:r w:rsidR="00876424" w:rsidRPr="006743CF">
        <w:rPr>
          <w:rFonts w:ascii="Imperial Sans Display" w:hAnsi="Imperial Sans Display" w:cs="Arial"/>
          <w:sz w:val="20"/>
        </w:rPr>
        <w:t xml:space="preserve">should focus on the last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0"/>
          <w:szCs w:val="20"/>
        </w:rPr>
        <w:t>five years</w:t>
      </w:r>
      <w:r w:rsidR="00876424" w:rsidRPr="006743CF">
        <w:rPr>
          <w:rFonts w:ascii="Imperial Sans Display" w:hAnsi="Imperial Sans Display" w:cs="Arial"/>
          <w:sz w:val="20"/>
        </w:rPr>
        <w:t xml:space="preserve">. Skills and experience acquired before this time can be added but only if directly relevant to the role you are applying for. </w:t>
      </w:r>
    </w:p>
    <w:p w14:paraId="6A05A809" w14:textId="77777777" w:rsidR="00CF5933" w:rsidRPr="006743CF" w:rsidRDefault="00CF5933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sz w:val="20"/>
        </w:rPr>
      </w:pPr>
    </w:p>
    <w:p w14:paraId="7F805F06" w14:textId="77777777" w:rsidR="00876424" w:rsidRPr="006743CF" w:rsidRDefault="002D4C26" w:rsidP="006743CF">
      <w:pPr>
        <w:pStyle w:val="ListParagraph"/>
        <w:numPr>
          <w:ilvl w:val="0"/>
          <w:numId w:val="18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Aim to</w:t>
      </w:r>
      <w:r w:rsidR="00880D9E" w:rsidRPr="006743CF">
        <w:rPr>
          <w:rFonts w:ascii="Imperial Sans Display" w:hAnsi="Imperial Sans Display" w:cs="Arial"/>
          <w:sz w:val="20"/>
        </w:rPr>
        <w:t xml:space="preserve"> </w:t>
      </w:r>
      <w:r w:rsidR="00CD2B3D" w:rsidRPr="006743CF">
        <w:rPr>
          <w:rFonts w:ascii="Imperial Sans Display" w:hAnsi="Imperial Sans Display" w:cs="Arial"/>
          <w:sz w:val="20"/>
        </w:rPr>
        <w:t>mirror what the prospective employer has said they are looking for. K</w:t>
      </w:r>
      <w:r w:rsidR="00876424" w:rsidRPr="006743CF">
        <w:rPr>
          <w:rFonts w:ascii="Imperial Sans Display" w:hAnsi="Imperial Sans Display" w:cs="Arial"/>
          <w:sz w:val="20"/>
        </w:rPr>
        <w:t>eep the job advert, job description</w:t>
      </w:r>
      <w:r w:rsidR="00CF5933" w:rsidRPr="006743CF">
        <w:rPr>
          <w:rFonts w:ascii="Imperial Sans Display" w:hAnsi="Imperial Sans Display" w:cs="Arial"/>
          <w:sz w:val="20"/>
        </w:rPr>
        <w:t>,</w:t>
      </w:r>
      <w:r w:rsidR="00876424" w:rsidRPr="006743CF">
        <w:rPr>
          <w:rFonts w:ascii="Imperial Sans Display" w:hAnsi="Imperial Sans Display" w:cs="Arial"/>
          <w:sz w:val="20"/>
        </w:rPr>
        <w:t xml:space="preserve"> and person specification close to hand. </w:t>
      </w:r>
      <w:r w:rsidR="00263155" w:rsidRPr="006743CF">
        <w:rPr>
          <w:rFonts w:ascii="Imperial Sans Display" w:hAnsi="Imperial Sans Display" w:cs="Arial"/>
          <w:sz w:val="20"/>
        </w:rPr>
        <w:t>Try</w:t>
      </w:r>
      <w:r w:rsidR="00CD2B3D" w:rsidRPr="006743CF">
        <w:rPr>
          <w:rFonts w:ascii="Imperial Sans Display" w:hAnsi="Imperial Sans Display" w:cs="Arial"/>
          <w:sz w:val="20"/>
        </w:rPr>
        <w:t xml:space="preserve"> to use the same vocabulary</w:t>
      </w:r>
      <w:r w:rsidR="00876424" w:rsidRPr="006743CF">
        <w:rPr>
          <w:rFonts w:ascii="Imperial Sans Display" w:hAnsi="Imperial Sans Display" w:cs="Arial"/>
          <w:sz w:val="20"/>
        </w:rPr>
        <w:t>.</w:t>
      </w:r>
    </w:p>
    <w:p w14:paraId="5A39BBE3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7E714D0F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24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2. </w:t>
      </w:r>
      <w:r w:rsidR="00CF5933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Style &amp; format</w:t>
      </w:r>
    </w:p>
    <w:p w14:paraId="2D799F17" w14:textId="77777777" w:rsidR="00CF5933" w:rsidRPr="006743CF" w:rsidRDefault="00CF5933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Looks</w:t>
      </w: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 xml:space="preserve"> </w:t>
      </w:r>
      <w:r w:rsidR="00575E64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matter</w:t>
      </w:r>
    </w:p>
    <w:p w14:paraId="180159AB" w14:textId="77777777" w:rsidR="00CF5933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Your CV should be both professional to look at and easy to read. Through a quick scan of your CV</w:t>
      </w:r>
      <w:r w:rsidR="00CF5933" w:rsidRPr="006743CF">
        <w:rPr>
          <w:rFonts w:ascii="Imperial Sans Display" w:hAnsi="Imperial Sans Display" w:cs="Arial"/>
          <w:sz w:val="20"/>
        </w:rPr>
        <w:t xml:space="preserve"> (maximum 30 seconds)</w:t>
      </w:r>
      <w:r w:rsidRPr="006743CF">
        <w:rPr>
          <w:rFonts w:ascii="Imperial Sans Display" w:hAnsi="Imperial Sans Display" w:cs="Arial"/>
          <w:sz w:val="20"/>
        </w:rPr>
        <w:t xml:space="preserve">, your potential employers </w:t>
      </w:r>
      <w:r w:rsidR="00703F7A" w:rsidRPr="006743CF">
        <w:rPr>
          <w:rFonts w:ascii="Imperial Sans Display" w:hAnsi="Imperial Sans Display" w:cs="Arial"/>
          <w:sz w:val="20"/>
        </w:rPr>
        <w:t>must</w:t>
      </w:r>
      <w:r w:rsidRPr="006743CF">
        <w:rPr>
          <w:rFonts w:ascii="Imperial Sans Display" w:hAnsi="Imperial Sans Display" w:cs="Arial"/>
          <w:sz w:val="20"/>
        </w:rPr>
        <w:t xml:space="preserve"> be able to extract key achievements. </w:t>
      </w:r>
    </w:p>
    <w:p w14:paraId="41C8F396" w14:textId="77777777" w:rsidR="008B1C9C" w:rsidRPr="006743CF" w:rsidRDefault="008B1C9C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81BD" w:themeColor="accent1"/>
          <w:sz w:val="12"/>
          <w:szCs w:val="20"/>
        </w:rPr>
      </w:pPr>
    </w:p>
    <w:p w14:paraId="16A30D5A" w14:textId="77777777" w:rsidR="00CF5933" w:rsidRPr="006743CF" w:rsidRDefault="00CF5933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L</w:t>
      </w:r>
      <w:r w:rsidR="00575E64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ength</w:t>
      </w:r>
    </w:p>
    <w:p w14:paraId="40F2A4EC" w14:textId="77777777" w:rsidR="00D71501" w:rsidRPr="006743CF" w:rsidRDefault="00D71501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</w:t>
      </w:r>
      <w:r w:rsidR="00876424" w:rsidRPr="006743CF">
        <w:rPr>
          <w:rFonts w:ascii="Imperial Sans Display" w:hAnsi="Imperial Sans Display" w:cs="Arial"/>
          <w:sz w:val="20"/>
        </w:rPr>
        <w:t xml:space="preserve">our </w:t>
      </w:r>
      <w:r w:rsidR="00CF5933" w:rsidRPr="006743CF">
        <w:rPr>
          <w:rFonts w:ascii="Imperial Sans Display" w:hAnsi="Imperial Sans Display" w:cs="Arial"/>
          <w:sz w:val="20"/>
        </w:rPr>
        <w:t xml:space="preserve">CV should be a </w:t>
      </w:r>
      <w:r w:rsidR="00CF5933"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 xml:space="preserve">maximum of two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>pages</w:t>
      </w:r>
      <w:r w:rsidRPr="006743CF">
        <w:rPr>
          <w:rFonts w:ascii="Imperial Sans Display" w:hAnsi="Imperial Sans Display" w:cs="Arial"/>
          <w:color w:val="4F6228" w:themeColor="accent3" w:themeShade="80"/>
          <w:sz w:val="20"/>
        </w:rPr>
        <w:t xml:space="preserve"> </w:t>
      </w:r>
      <w:r w:rsidRPr="006743CF">
        <w:rPr>
          <w:rFonts w:ascii="Imperial Sans Display" w:hAnsi="Imperial Sans Display" w:cs="Arial"/>
          <w:sz w:val="20"/>
        </w:rPr>
        <w:t xml:space="preserve">– no debates, no exceptions. </w:t>
      </w:r>
    </w:p>
    <w:p w14:paraId="682CC5A3" w14:textId="77777777" w:rsidR="002D4C26" w:rsidRPr="006743CF" w:rsidRDefault="002D4C26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It’s highly unlikely that, in cases where a skills-based format would be suitable, you would have a list of publications or talks. Instead, you might summarise this experience:</w:t>
      </w:r>
    </w:p>
    <w:p w14:paraId="1BFB9303" w14:textId="77777777" w:rsidR="002D4C26" w:rsidRPr="006743CF" w:rsidRDefault="002D4C26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>Published 8 scientific papers in top</w:t>
      </w:r>
      <w:r w:rsidR="00EB7511" w:rsidRPr="006743CF">
        <w:rPr>
          <w:rFonts w:ascii="Imperial Sans Display" w:hAnsi="Imperial Sans Display" w:cs="Arial"/>
          <w:iCs/>
          <w:sz w:val="18"/>
        </w:rPr>
        <w:t>-ranked</w:t>
      </w:r>
      <w:r w:rsidRPr="006743CF">
        <w:rPr>
          <w:rFonts w:ascii="Imperial Sans Display" w:hAnsi="Imperial Sans Display" w:cs="Arial"/>
          <w:iCs/>
          <w:sz w:val="18"/>
        </w:rPr>
        <w:t xml:space="preserve"> journals</w:t>
      </w:r>
    </w:p>
    <w:p w14:paraId="03E13A38" w14:textId="77777777" w:rsidR="002D4C26" w:rsidRPr="006743CF" w:rsidRDefault="002D4C26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>Presented results at 12</w:t>
      </w:r>
      <w:r w:rsidR="00EB7511" w:rsidRPr="006743CF">
        <w:rPr>
          <w:rFonts w:ascii="Imperial Sans Display" w:hAnsi="Imperial Sans Display" w:cs="Arial"/>
          <w:iCs/>
          <w:sz w:val="18"/>
        </w:rPr>
        <w:t xml:space="preserve"> international conferences</w:t>
      </w:r>
    </w:p>
    <w:p w14:paraId="72A3D3EC" w14:textId="77777777" w:rsidR="00CD2B3D" w:rsidRPr="006743CF" w:rsidRDefault="00CD2B3D" w:rsidP="006743CF">
      <w:pPr>
        <w:spacing w:after="120" w:line="276" w:lineRule="auto"/>
        <w:rPr>
          <w:rFonts w:ascii="Imperial Sans Display" w:hAnsi="Imperial Sans Display" w:cs="Arial"/>
          <w:i/>
          <w:color w:val="4F81BD" w:themeColor="accent1"/>
          <w:sz w:val="12"/>
          <w:szCs w:val="20"/>
        </w:rPr>
      </w:pPr>
    </w:p>
    <w:p w14:paraId="553845EE" w14:textId="408120E6" w:rsidR="00876424" w:rsidRPr="006743CF" w:rsidRDefault="00703F7A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Bullet</w:t>
      </w:r>
      <w:r w:rsidR="00272524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 xml:space="preserve"> points</w:t>
      </w: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 xml:space="preserve"> and not</w:t>
      </w:r>
      <w:r w:rsidR="00575E64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  <w:szCs w:val="20"/>
        </w:rPr>
        <w:t>es</w:t>
      </w:r>
    </w:p>
    <w:p w14:paraId="39F42734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To enable your CV to be easily scanned, use concise</w:t>
      </w:r>
      <w:r w:rsidR="00703F7A" w:rsidRPr="006743CF">
        <w:rPr>
          <w:rFonts w:ascii="Imperial Sans Display" w:hAnsi="Imperial Sans Display" w:cs="Arial"/>
          <w:sz w:val="20"/>
        </w:rPr>
        <w:t>,</w:t>
      </w:r>
      <w:r w:rsidRPr="006743CF">
        <w:rPr>
          <w:rFonts w:ascii="Imperial Sans Display" w:hAnsi="Imperial Sans Display" w:cs="Arial"/>
          <w:sz w:val="20"/>
        </w:rPr>
        <w:t xml:space="preserve"> punchy bullet points.</w:t>
      </w:r>
      <w:r w:rsidR="008B1C9C" w:rsidRPr="006743CF">
        <w:rPr>
          <w:rFonts w:ascii="Imperial Sans Display" w:hAnsi="Imperial Sans Display" w:cs="Arial"/>
          <w:sz w:val="20"/>
        </w:rPr>
        <w:t xml:space="preserve"> Don’t bother to say ‘I’ – </w:t>
      </w:r>
      <w:r w:rsidR="00D71501" w:rsidRPr="006743CF">
        <w:rPr>
          <w:rFonts w:ascii="Imperial Sans Display" w:hAnsi="Imperial Sans Display" w:cs="Arial"/>
          <w:sz w:val="20"/>
        </w:rPr>
        <w:t>put the</w:t>
      </w:r>
      <w:r w:rsidR="008B1C9C" w:rsidRPr="006743CF">
        <w:rPr>
          <w:rFonts w:ascii="Imperial Sans Display" w:hAnsi="Imperial Sans Display" w:cs="Arial"/>
          <w:sz w:val="20"/>
        </w:rPr>
        <w:t xml:space="preserve"> verb</w:t>
      </w:r>
      <w:r w:rsidR="00D71501" w:rsidRPr="006743CF">
        <w:rPr>
          <w:rFonts w:ascii="Imperial Sans Display" w:hAnsi="Imperial Sans Display" w:cs="Arial"/>
          <w:sz w:val="20"/>
        </w:rPr>
        <w:t xml:space="preserve"> first</w:t>
      </w:r>
      <w:r w:rsidR="008B1C9C" w:rsidRPr="006743CF">
        <w:rPr>
          <w:rFonts w:ascii="Imperial Sans Display" w:hAnsi="Imperial Sans Display" w:cs="Arial"/>
          <w:sz w:val="20"/>
        </w:rPr>
        <w:t xml:space="preserve"> instead.</w:t>
      </w:r>
    </w:p>
    <w:p w14:paraId="2D510660" w14:textId="77777777" w:rsidR="00703F7A" w:rsidRPr="006743CF" w:rsidRDefault="00703F7A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Never use full sentences anywhere on your CV.</w:t>
      </w:r>
    </w:p>
    <w:p w14:paraId="640D4C74" w14:textId="77777777" w:rsidR="00703F7A" w:rsidRPr="006743CF" w:rsidRDefault="00575E64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Fonts</w:t>
      </w:r>
    </w:p>
    <w:p w14:paraId="3C4E821D" w14:textId="77777777" w:rsidR="008B1C9C" w:rsidRPr="006743CF" w:rsidRDefault="008B1C9C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Be consistent with your formatting throughout your CV. </w:t>
      </w:r>
    </w:p>
    <w:p w14:paraId="04357521" w14:textId="4EFD0CE5" w:rsidR="00876424" w:rsidRPr="006743CF" w:rsidRDefault="12C0051E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To aid easy reading, </w:t>
      </w:r>
      <w:r w:rsidR="2B4060E8" w:rsidRPr="006743CF">
        <w:rPr>
          <w:rFonts w:ascii="Imperial Sans Display" w:hAnsi="Imperial Sans Display" w:cs="Arial"/>
          <w:sz w:val="20"/>
          <w:szCs w:val="20"/>
        </w:rPr>
        <w:t>use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a sans serif </w:t>
      </w:r>
      <w:r w:rsidRPr="006743CF">
        <w:rPr>
          <w:rFonts w:ascii="Imperial Sans Display" w:hAnsi="Imperial Sans Display" w:cs="Arial"/>
          <w:sz w:val="20"/>
          <w:szCs w:val="20"/>
        </w:rPr>
        <w:t xml:space="preserve">font 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such as </w:t>
      </w:r>
      <w:r w:rsidRPr="006743CF">
        <w:rPr>
          <w:rFonts w:ascii="Imperial Sans Display" w:hAnsi="Imperial Sans Display" w:cs="Arial"/>
          <w:sz w:val="20"/>
          <w:szCs w:val="20"/>
        </w:rPr>
        <w:t>Arial</w:t>
      </w:r>
      <w:r w:rsidR="2B4060E8" w:rsidRPr="006743CF">
        <w:rPr>
          <w:rFonts w:ascii="Imperial Sans Display" w:hAnsi="Imperial Sans Display" w:cs="Arial"/>
          <w:sz w:val="20"/>
          <w:szCs w:val="20"/>
        </w:rPr>
        <w:t>, keep it to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="42D1224E" w:rsidRPr="006743CF">
        <w:rPr>
          <w:rFonts w:ascii="Imperial Sans Display" w:hAnsi="Imperial Sans Display" w:cs="Arial"/>
          <w:sz w:val="20"/>
          <w:szCs w:val="20"/>
        </w:rPr>
        <w:t>pt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11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 or above</w:t>
      </w:r>
      <w:r w:rsidRPr="006743CF">
        <w:rPr>
          <w:rFonts w:ascii="Imperial Sans Display" w:hAnsi="Imperial Sans Display" w:cs="Arial"/>
          <w:sz w:val="20"/>
          <w:szCs w:val="20"/>
        </w:rPr>
        <w:t xml:space="preserve">, </w:t>
      </w:r>
      <w:r w:rsidR="2B4060E8" w:rsidRPr="006743CF">
        <w:rPr>
          <w:rFonts w:ascii="Imperial Sans Display" w:hAnsi="Imperial Sans Display" w:cs="Arial"/>
          <w:sz w:val="20"/>
          <w:szCs w:val="20"/>
        </w:rPr>
        <w:t>stick to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standard margins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 (1 inch/2.54 cm all </w:t>
      </w:r>
      <w:r w:rsidR="2F4CCB08" w:rsidRPr="006743CF">
        <w:rPr>
          <w:rFonts w:ascii="Imperial Sans Display" w:hAnsi="Imperial Sans Display" w:cs="Arial"/>
          <w:sz w:val="20"/>
          <w:szCs w:val="20"/>
        </w:rPr>
        <w:t>a</w:t>
      </w:r>
      <w:r w:rsidR="2B4060E8" w:rsidRPr="006743CF">
        <w:rPr>
          <w:rFonts w:ascii="Imperial Sans Display" w:hAnsi="Imperial Sans Display" w:cs="Arial"/>
          <w:sz w:val="20"/>
          <w:szCs w:val="20"/>
        </w:rPr>
        <w:t>round)</w:t>
      </w:r>
      <w:r w:rsidRPr="006743CF">
        <w:rPr>
          <w:rFonts w:ascii="Imperial Sans Display" w:hAnsi="Imperial Sans Display" w:cs="Arial"/>
          <w:sz w:val="20"/>
          <w:szCs w:val="20"/>
        </w:rPr>
        <w:t xml:space="preserve">, 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use proper line breaks, and </w:t>
      </w:r>
      <w:r w:rsidRPr="006743CF">
        <w:rPr>
          <w:rFonts w:ascii="Imperial Sans Display" w:hAnsi="Imperial Sans Display" w:cs="Arial"/>
          <w:sz w:val="20"/>
          <w:szCs w:val="20"/>
        </w:rPr>
        <w:t>align all text to the left</w:t>
      </w:r>
      <w:r w:rsidR="2B4060E8" w:rsidRPr="006743CF">
        <w:rPr>
          <w:rFonts w:ascii="Imperial Sans Display" w:hAnsi="Imperial Sans Display" w:cs="Arial"/>
          <w:sz w:val="20"/>
          <w:szCs w:val="20"/>
        </w:rPr>
        <w:t xml:space="preserve"> (never use </w:t>
      </w:r>
      <w:r w:rsidR="024A9573" w:rsidRPr="006743CF">
        <w:rPr>
          <w:rFonts w:ascii="Imperial Sans Display" w:hAnsi="Imperial Sans Display" w:cs="Arial"/>
          <w:sz w:val="20"/>
          <w:szCs w:val="20"/>
        </w:rPr>
        <w:t xml:space="preserve">centre or </w:t>
      </w:r>
      <w:r w:rsidR="2B4060E8" w:rsidRPr="006743CF">
        <w:rPr>
          <w:rFonts w:ascii="Imperial Sans Display" w:hAnsi="Imperial Sans Display" w:cs="Arial"/>
          <w:sz w:val="20"/>
          <w:szCs w:val="20"/>
        </w:rPr>
        <w:t>justified)</w:t>
      </w:r>
      <w:r w:rsidRPr="006743CF">
        <w:rPr>
          <w:rFonts w:ascii="Imperial Sans Display" w:hAnsi="Imperial Sans Display" w:cs="Arial"/>
          <w:sz w:val="20"/>
          <w:szCs w:val="20"/>
        </w:rPr>
        <w:t>.</w:t>
      </w:r>
    </w:p>
    <w:p w14:paraId="679D1F98" w14:textId="5CE48D06" w:rsidR="00876424" w:rsidRPr="006743CF" w:rsidRDefault="12C0051E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>Bold font</w:t>
      </w:r>
      <w:r w:rsidR="051F37E9" w:rsidRPr="006743CF">
        <w:rPr>
          <w:rFonts w:ascii="Imperial Sans Display" w:hAnsi="Imperial Sans Display" w:cs="Arial"/>
          <w:sz w:val="20"/>
          <w:szCs w:val="20"/>
        </w:rPr>
        <w:t>s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work well fo</w:t>
      </w:r>
      <w:r w:rsidR="7A46D61D" w:rsidRPr="006743CF">
        <w:rPr>
          <w:rFonts w:ascii="Imperial Sans Display" w:hAnsi="Imperial Sans Display" w:cs="Arial"/>
          <w:sz w:val="20"/>
          <w:szCs w:val="20"/>
        </w:rPr>
        <w:t xml:space="preserve">r headings and emphasising </w:t>
      </w:r>
      <w:r w:rsidRPr="006743CF">
        <w:rPr>
          <w:rFonts w:ascii="Imperial Sans Display" w:hAnsi="Imperial Sans Display" w:cs="Arial"/>
          <w:sz w:val="20"/>
          <w:szCs w:val="20"/>
        </w:rPr>
        <w:t>job titles</w:t>
      </w:r>
      <w:r w:rsidR="7A46D61D" w:rsidRPr="006743CF">
        <w:rPr>
          <w:rFonts w:ascii="Imperial Sans Display" w:hAnsi="Imperial Sans Display" w:cs="Arial"/>
          <w:sz w:val="20"/>
          <w:szCs w:val="20"/>
        </w:rPr>
        <w:t>,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but capitals, italics</w:t>
      </w:r>
      <w:r w:rsidR="7A46D61D" w:rsidRPr="006743CF">
        <w:rPr>
          <w:rFonts w:ascii="Imperial Sans Display" w:hAnsi="Imperial Sans Display" w:cs="Arial"/>
          <w:sz w:val="20"/>
          <w:szCs w:val="20"/>
        </w:rPr>
        <w:t>,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and underlining </w:t>
      </w:r>
      <w:r w:rsidR="7A46D61D" w:rsidRPr="006743CF">
        <w:rPr>
          <w:rFonts w:ascii="Imperial Sans Display" w:hAnsi="Imperial Sans Display" w:cs="Arial"/>
          <w:sz w:val="20"/>
          <w:szCs w:val="20"/>
        </w:rPr>
        <w:t xml:space="preserve">can clutter the page and </w:t>
      </w:r>
      <w:r w:rsidRPr="006743CF">
        <w:rPr>
          <w:rFonts w:ascii="Imperial Sans Display" w:hAnsi="Imperial Sans Display" w:cs="Arial"/>
          <w:sz w:val="20"/>
          <w:szCs w:val="20"/>
        </w:rPr>
        <w:t xml:space="preserve">are often best avoided. </w:t>
      </w:r>
    </w:p>
    <w:p w14:paraId="0D0B940D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4DEBC49D" w14:textId="77777777" w:rsidR="00876424" w:rsidRPr="006743CF" w:rsidRDefault="008B1C9C" w:rsidP="006743CF">
      <w:pPr>
        <w:spacing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24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3.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C</w:t>
      </w: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ontent</w:t>
      </w:r>
    </w:p>
    <w:p w14:paraId="21984B98" w14:textId="77777777" w:rsidR="00876424" w:rsidRPr="006743CF" w:rsidRDefault="00D7125B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Personal</w:t>
      </w:r>
      <w:r w:rsidR="008B1C9C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 xml:space="preserve"> </w:t>
      </w: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details</w:t>
      </w:r>
    </w:p>
    <w:p w14:paraId="78B570FF" w14:textId="77777777" w:rsidR="00D7125B" w:rsidRPr="006743CF" w:rsidRDefault="00D7125B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Put your name in a large</w:t>
      </w:r>
      <w:r w:rsidR="00876424" w:rsidRPr="006743CF">
        <w:rPr>
          <w:rFonts w:ascii="Imperial Sans Display" w:hAnsi="Imperial Sans Display" w:cs="Arial"/>
          <w:sz w:val="20"/>
        </w:rPr>
        <w:t xml:space="preserve"> font and</w:t>
      </w:r>
      <w:r w:rsidRPr="006743CF">
        <w:rPr>
          <w:rFonts w:ascii="Imperial Sans Display" w:hAnsi="Imperial Sans Display" w:cs="Arial"/>
          <w:sz w:val="20"/>
        </w:rPr>
        <w:t>,</w:t>
      </w:r>
      <w:r w:rsidR="00876424" w:rsidRPr="006743CF">
        <w:rPr>
          <w:rFonts w:ascii="Imperial Sans Display" w:hAnsi="Imperial Sans Display" w:cs="Arial"/>
          <w:sz w:val="20"/>
        </w:rPr>
        <w:t xml:space="preserve"> underneath</w:t>
      </w:r>
      <w:r w:rsidRPr="006743CF">
        <w:rPr>
          <w:rFonts w:ascii="Imperial Sans Display" w:hAnsi="Imperial Sans Display" w:cs="Arial"/>
          <w:sz w:val="20"/>
        </w:rPr>
        <w:t>,</w:t>
      </w:r>
      <w:r w:rsidR="00876424" w:rsidRPr="006743CF">
        <w:rPr>
          <w:rFonts w:ascii="Imperial Sans Display" w:hAnsi="Imperial Sans Display" w:cs="Arial"/>
          <w:sz w:val="20"/>
        </w:rPr>
        <w:t xml:space="preserve"> your email address and a phone number</w:t>
      </w:r>
      <w:r w:rsidRPr="006743CF">
        <w:rPr>
          <w:rFonts w:ascii="Imperial Sans Display" w:hAnsi="Imperial Sans Display" w:cs="Arial"/>
          <w:sz w:val="20"/>
        </w:rPr>
        <w:t xml:space="preserve"> (one of each)</w:t>
      </w:r>
      <w:r w:rsidR="00876424" w:rsidRPr="006743CF">
        <w:rPr>
          <w:rFonts w:ascii="Imperial Sans Display" w:hAnsi="Imperial Sans Display" w:cs="Arial"/>
          <w:sz w:val="20"/>
        </w:rPr>
        <w:t xml:space="preserve">. </w:t>
      </w:r>
    </w:p>
    <w:p w14:paraId="7CE972D6" w14:textId="77777777" w:rsidR="00876424" w:rsidRPr="006743CF" w:rsidRDefault="12C0051E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There is no need to start with a heading of </w:t>
      </w:r>
      <w:r w:rsidR="773412D0" w:rsidRPr="006743CF">
        <w:rPr>
          <w:rFonts w:ascii="Imperial Sans Display" w:hAnsi="Imperial Sans Display" w:cs="Arial"/>
          <w:sz w:val="20"/>
          <w:szCs w:val="20"/>
        </w:rPr>
        <w:t>‘</w:t>
      </w:r>
      <w:r w:rsidRPr="006743CF">
        <w:rPr>
          <w:rFonts w:ascii="Imperial Sans Display" w:hAnsi="Imperial Sans Display" w:cs="Arial"/>
          <w:sz w:val="20"/>
          <w:szCs w:val="20"/>
        </w:rPr>
        <w:t>CV</w:t>
      </w:r>
      <w:r w:rsidR="773412D0" w:rsidRPr="006743CF">
        <w:rPr>
          <w:rFonts w:ascii="Imperial Sans Display" w:hAnsi="Imperial Sans Display" w:cs="Arial"/>
          <w:sz w:val="20"/>
          <w:szCs w:val="20"/>
        </w:rPr>
        <w:t>’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or </w:t>
      </w:r>
      <w:r w:rsidR="773412D0" w:rsidRPr="006743CF">
        <w:rPr>
          <w:rFonts w:ascii="Imperial Sans Display" w:hAnsi="Imperial Sans Display" w:cs="Arial"/>
          <w:sz w:val="20"/>
          <w:szCs w:val="20"/>
        </w:rPr>
        <w:t>‘</w:t>
      </w:r>
      <w:r w:rsidRPr="006743CF">
        <w:rPr>
          <w:rFonts w:ascii="Imperial Sans Display" w:hAnsi="Imperial Sans Display" w:cs="Arial"/>
          <w:sz w:val="20"/>
          <w:szCs w:val="20"/>
        </w:rPr>
        <w:t>Curriculum Vitae</w:t>
      </w:r>
      <w:r w:rsidR="773412D0" w:rsidRPr="006743CF">
        <w:rPr>
          <w:rFonts w:ascii="Imperial Sans Display" w:hAnsi="Imperial Sans Display" w:cs="Arial"/>
          <w:sz w:val="20"/>
          <w:szCs w:val="20"/>
        </w:rPr>
        <w:t>’</w:t>
      </w:r>
      <w:r w:rsidRPr="006743CF">
        <w:rPr>
          <w:rFonts w:ascii="Imperial Sans Display" w:hAnsi="Imperial Sans Display" w:cs="Arial"/>
          <w:sz w:val="20"/>
          <w:szCs w:val="20"/>
        </w:rPr>
        <w:t xml:space="preserve">. </w:t>
      </w:r>
    </w:p>
    <w:p w14:paraId="172C43F5" w14:textId="77777777" w:rsidR="00876424" w:rsidRPr="006743CF" w:rsidRDefault="00A31F67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You can</w:t>
      </w:r>
      <w:r w:rsidR="00876424" w:rsidRPr="006743CF">
        <w:rPr>
          <w:rFonts w:ascii="Imperial Sans Display" w:hAnsi="Imperial Sans Display" w:cs="Arial"/>
          <w:sz w:val="20"/>
        </w:rPr>
        <w:t xml:space="preserve"> </w:t>
      </w:r>
      <w:r w:rsidR="001F5C4E" w:rsidRPr="006743CF">
        <w:rPr>
          <w:rFonts w:ascii="Imperial Sans Display" w:hAnsi="Imperial Sans Display" w:cs="Arial"/>
          <w:sz w:val="20"/>
        </w:rPr>
        <w:t xml:space="preserve">(but you don’t have to) </w:t>
      </w:r>
      <w:r w:rsidR="00876424" w:rsidRPr="006743CF">
        <w:rPr>
          <w:rFonts w:ascii="Imperial Sans Display" w:hAnsi="Imperial Sans Display" w:cs="Arial"/>
          <w:sz w:val="20"/>
        </w:rPr>
        <w:t xml:space="preserve">add your title </w:t>
      </w:r>
      <w:r w:rsidRPr="006743CF">
        <w:rPr>
          <w:rFonts w:ascii="Imperial Sans Display" w:hAnsi="Imperial Sans Display" w:cs="Arial"/>
          <w:sz w:val="20"/>
        </w:rPr>
        <w:t xml:space="preserve">at the top of your CV – </w:t>
      </w:r>
      <w:r w:rsidR="00876424" w:rsidRPr="006743CF">
        <w:rPr>
          <w:rFonts w:ascii="Imperial Sans Display" w:hAnsi="Imperial Sans Display" w:cs="Arial"/>
          <w:sz w:val="20"/>
        </w:rPr>
        <w:t>either ‘Dr’ before or ‘PhD’ after your name is acceptable</w:t>
      </w:r>
      <w:r w:rsidRPr="006743CF">
        <w:rPr>
          <w:rFonts w:ascii="Imperial Sans Display" w:hAnsi="Imperial Sans Display" w:cs="Arial"/>
          <w:sz w:val="20"/>
        </w:rPr>
        <w:t>, but not both</w:t>
      </w:r>
      <w:r w:rsidR="00876424" w:rsidRPr="006743CF">
        <w:rPr>
          <w:rFonts w:ascii="Imperial Sans Display" w:hAnsi="Imperial Sans Display" w:cs="Arial"/>
          <w:sz w:val="20"/>
        </w:rPr>
        <w:t>.</w:t>
      </w:r>
      <w:r w:rsidRPr="006743CF">
        <w:rPr>
          <w:rFonts w:ascii="Imperial Sans Display" w:hAnsi="Imperial Sans Display" w:cs="Arial"/>
          <w:sz w:val="20"/>
        </w:rPr>
        <w:t xml:space="preserve"> </w:t>
      </w:r>
    </w:p>
    <w:p w14:paraId="2B96C027" w14:textId="6D1E2C4E" w:rsidR="00876424" w:rsidRPr="006743CF" w:rsidRDefault="2A72CA05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You can add the city you are currently based in. </w:t>
      </w:r>
      <w:r w:rsidR="00876424" w:rsidRPr="006743CF">
        <w:rPr>
          <w:rFonts w:ascii="Imperial Sans Display" w:hAnsi="Imperial Sans Display" w:cs="Arial"/>
          <w:sz w:val="20"/>
          <w:szCs w:val="20"/>
        </w:rPr>
        <w:t>There is no need to add any othe</w:t>
      </w:r>
      <w:r w:rsidR="001F5C4E" w:rsidRPr="006743CF">
        <w:rPr>
          <w:rFonts w:ascii="Imperial Sans Display" w:hAnsi="Imperial Sans Display" w:cs="Arial"/>
          <w:sz w:val="20"/>
          <w:szCs w:val="20"/>
        </w:rPr>
        <w:t xml:space="preserve">r personal details, </w:t>
      </w:r>
      <w:r w:rsidR="00482506" w:rsidRPr="006743CF">
        <w:rPr>
          <w:rFonts w:ascii="Imperial Sans Display" w:hAnsi="Imperial Sans Display" w:cs="Arial"/>
          <w:sz w:val="20"/>
          <w:szCs w:val="20"/>
        </w:rPr>
        <w:t>e.g.,</w:t>
      </w:r>
      <w:r w:rsidR="001F5C4E"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="00876424" w:rsidRPr="006743CF">
        <w:rPr>
          <w:rFonts w:ascii="Imperial Sans Display" w:hAnsi="Imperial Sans Display" w:cs="Arial"/>
          <w:sz w:val="20"/>
          <w:szCs w:val="20"/>
        </w:rPr>
        <w:t xml:space="preserve">photo, date of birth, </w:t>
      </w:r>
      <w:r w:rsidR="001F5C4E" w:rsidRPr="006743CF">
        <w:rPr>
          <w:rFonts w:ascii="Imperial Sans Display" w:hAnsi="Imperial Sans Display" w:cs="Arial"/>
          <w:sz w:val="20"/>
          <w:szCs w:val="20"/>
        </w:rPr>
        <w:t>or marital status</w:t>
      </w:r>
      <w:r w:rsidR="00876424" w:rsidRPr="006743CF">
        <w:rPr>
          <w:rFonts w:ascii="Imperial Sans Display" w:hAnsi="Imperial Sans Display" w:cs="Arial"/>
          <w:sz w:val="20"/>
          <w:szCs w:val="20"/>
        </w:rPr>
        <w:t xml:space="preserve">. </w:t>
      </w:r>
      <w:r w:rsidR="001F5C4E" w:rsidRPr="006743CF">
        <w:rPr>
          <w:rFonts w:ascii="Imperial Sans Display" w:hAnsi="Imperial Sans Display" w:cs="Arial"/>
          <w:sz w:val="20"/>
          <w:szCs w:val="20"/>
        </w:rPr>
        <w:t>I</w:t>
      </w:r>
      <w:r w:rsidR="00876424" w:rsidRPr="006743CF">
        <w:rPr>
          <w:rFonts w:ascii="Imperial Sans Display" w:hAnsi="Imperial Sans Display" w:cs="Arial"/>
          <w:sz w:val="20"/>
          <w:szCs w:val="20"/>
        </w:rPr>
        <w:t xml:space="preserve">f </w:t>
      </w:r>
      <w:r w:rsidR="001F5C4E" w:rsidRPr="006743CF">
        <w:rPr>
          <w:rFonts w:ascii="Imperial Sans Display" w:hAnsi="Imperial Sans Display" w:cs="Arial"/>
          <w:sz w:val="20"/>
          <w:szCs w:val="20"/>
        </w:rPr>
        <w:t xml:space="preserve">you are </w:t>
      </w:r>
      <w:r w:rsidR="00876424" w:rsidRPr="006743CF">
        <w:rPr>
          <w:rFonts w:ascii="Imperial Sans Display" w:hAnsi="Imperial Sans Display" w:cs="Arial"/>
          <w:sz w:val="20"/>
          <w:szCs w:val="20"/>
        </w:rPr>
        <w:t>applying to other countries</w:t>
      </w:r>
      <w:r w:rsidR="001F5C4E" w:rsidRPr="006743CF">
        <w:rPr>
          <w:rFonts w:ascii="Imperial Sans Display" w:hAnsi="Imperial Sans Display" w:cs="Arial"/>
          <w:sz w:val="20"/>
          <w:szCs w:val="20"/>
        </w:rPr>
        <w:t>,</w:t>
      </w:r>
      <w:r w:rsidR="00876424" w:rsidRPr="006743CF">
        <w:rPr>
          <w:rFonts w:ascii="Imperial Sans Display" w:hAnsi="Imperial Sans Display" w:cs="Arial"/>
          <w:sz w:val="20"/>
          <w:szCs w:val="20"/>
        </w:rPr>
        <w:t xml:space="preserve"> please check local conventions. </w:t>
      </w:r>
    </w:p>
    <w:p w14:paraId="6FE37F22" w14:textId="77777777" w:rsidR="00D7125B" w:rsidRPr="006743CF" w:rsidRDefault="00D7125B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You m</w:t>
      </w:r>
      <w:r w:rsidR="00F17FA2" w:rsidRPr="006743CF">
        <w:rPr>
          <w:rFonts w:ascii="Imperial Sans Display" w:hAnsi="Imperial Sans Display" w:cs="Arial"/>
          <w:sz w:val="20"/>
        </w:rPr>
        <w:t>ight</w:t>
      </w:r>
      <w:r w:rsidRPr="006743CF">
        <w:rPr>
          <w:rFonts w:ascii="Imperial Sans Display" w:hAnsi="Imperial Sans Display" w:cs="Arial"/>
          <w:sz w:val="20"/>
        </w:rPr>
        <w:t xml:space="preserve"> </w:t>
      </w:r>
      <w:r w:rsidR="00F17FA2" w:rsidRPr="006743CF">
        <w:rPr>
          <w:rFonts w:ascii="Imperial Sans Display" w:hAnsi="Imperial Sans Display" w:cs="Arial"/>
          <w:sz w:val="20"/>
        </w:rPr>
        <w:t>choose</w:t>
      </w:r>
      <w:r w:rsidRPr="006743CF">
        <w:rPr>
          <w:rFonts w:ascii="Imperial Sans Display" w:hAnsi="Imperial Sans Display" w:cs="Arial"/>
          <w:sz w:val="20"/>
        </w:rPr>
        <w:t xml:space="preserve"> to describe your right to work:</w:t>
      </w:r>
    </w:p>
    <w:p w14:paraId="03A9AD4B" w14:textId="77777777" w:rsidR="00D7125B" w:rsidRPr="006743CF" w:rsidRDefault="00D7125B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>Nationality: Canadian (work visa required)</w:t>
      </w:r>
    </w:p>
    <w:p w14:paraId="2790E0F9" w14:textId="77777777" w:rsidR="00D7125B" w:rsidRPr="006743CF" w:rsidRDefault="00D7125B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>Nationality: Malaysian (work visa not required – UK permanent resident)</w:t>
      </w:r>
    </w:p>
    <w:p w14:paraId="0E27B00A" w14:textId="77777777" w:rsidR="00D71501" w:rsidRPr="006743CF" w:rsidRDefault="00D71501" w:rsidP="006743CF">
      <w:pPr>
        <w:spacing w:after="120" w:line="276" w:lineRule="auto"/>
        <w:rPr>
          <w:rFonts w:ascii="Imperial Sans Display" w:hAnsi="Imperial Sans Display" w:cs="Arial"/>
          <w:i/>
          <w:color w:val="4F81BD" w:themeColor="accent1"/>
          <w:sz w:val="12"/>
        </w:rPr>
      </w:pPr>
    </w:p>
    <w:p w14:paraId="04F79AA5" w14:textId="77777777" w:rsidR="00D71501" w:rsidRPr="006743CF" w:rsidRDefault="00D71501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Personal statement</w:t>
      </w:r>
    </w:p>
    <w:p w14:paraId="19BA8645" w14:textId="572D00CE" w:rsidR="00D71501" w:rsidRPr="006743CF" w:rsidRDefault="00EE6920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</w:t>
      </w:r>
      <w:r w:rsidR="00D71501" w:rsidRPr="006743CF">
        <w:rPr>
          <w:rFonts w:ascii="Imperial Sans Display" w:hAnsi="Imperial Sans Display" w:cs="Arial"/>
          <w:sz w:val="20"/>
        </w:rPr>
        <w:t>ou c</w:t>
      </w:r>
      <w:r w:rsidRPr="006743CF">
        <w:rPr>
          <w:rFonts w:ascii="Imperial Sans Display" w:hAnsi="Imperial Sans Display" w:cs="Arial"/>
          <w:sz w:val="20"/>
        </w:rPr>
        <w:t>ould</w:t>
      </w:r>
      <w:r w:rsidR="00D71501" w:rsidRPr="006743CF">
        <w:rPr>
          <w:rFonts w:ascii="Imperial Sans Display" w:hAnsi="Imperial Sans Display" w:cs="Arial"/>
          <w:sz w:val="20"/>
        </w:rPr>
        <w:t xml:space="preserve"> include two or three lines to explain why you are a good candidate, </w:t>
      </w:r>
      <w:r w:rsidR="00482506" w:rsidRPr="006743CF">
        <w:rPr>
          <w:rFonts w:ascii="Imperial Sans Display" w:hAnsi="Imperial Sans Display" w:cs="Arial"/>
          <w:sz w:val="20"/>
        </w:rPr>
        <w:t>e.g.,</w:t>
      </w:r>
      <w:r w:rsidR="00D71501" w:rsidRPr="006743CF">
        <w:rPr>
          <w:rFonts w:ascii="Imperial Sans Display" w:hAnsi="Imperial Sans Display" w:cs="Arial"/>
          <w:sz w:val="20"/>
        </w:rPr>
        <w:t xml:space="preserve"> by highlighting key skills and experiences. These statements were very trendy for a </w:t>
      </w:r>
      <w:r w:rsidR="00D71501" w:rsidRPr="006743CF">
        <w:rPr>
          <w:rFonts w:ascii="Imperial Sans Display" w:hAnsi="Imperial Sans Display" w:cs="Arial"/>
          <w:sz w:val="20"/>
        </w:rPr>
        <w:lastRenderedPageBreak/>
        <w:t xml:space="preserve">while, but a lot of employers dislike them and simply don’t read them. </w:t>
      </w:r>
    </w:p>
    <w:p w14:paraId="33FFA572" w14:textId="77777777" w:rsidR="00EE6920" w:rsidRPr="006743CF" w:rsidRDefault="6FA8A14F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A statement </w:t>
      </w:r>
      <w:r w:rsidR="041FD742" w:rsidRPr="006743CF">
        <w:rPr>
          <w:rFonts w:ascii="Imperial Sans Display" w:hAnsi="Imperial Sans Display" w:cs="Arial"/>
          <w:sz w:val="20"/>
          <w:szCs w:val="20"/>
        </w:rPr>
        <w:t>of key skills or achievements can</w:t>
      </w:r>
      <w:r w:rsidRPr="006743CF">
        <w:rPr>
          <w:rFonts w:ascii="Imperial Sans Display" w:hAnsi="Imperial Sans Display" w:cs="Arial"/>
          <w:sz w:val="20"/>
          <w:szCs w:val="20"/>
        </w:rPr>
        <w:t xml:space="preserve">, however, be </w:t>
      </w:r>
      <w:r w:rsidR="041FD742" w:rsidRPr="006743CF">
        <w:rPr>
          <w:rFonts w:ascii="Imperial Sans Display" w:hAnsi="Imperial Sans Display" w:cs="Arial"/>
          <w:sz w:val="20"/>
          <w:szCs w:val="20"/>
        </w:rPr>
        <w:t>useful if your most relevant experiences are spread throughout different sections</w:t>
      </w:r>
      <w:r w:rsidR="68881403" w:rsidRPr="006743CF">
        <w:rPr>
          <w:rFonts w:ascii="Imperial Sans Display" w:hAnsi="Imperial Sans Display" w:cs="Arial"/>
          <w:sz w:val="20"/>
          <w:szCs w:val="20"/>
        </w:rPr>
        <w:t xml:space="preserve"> of</w:t>
      </w:r>
      <w:r w:rsidR="041FD742" w:rsidRPr="006743CF">
        <w:rPr>
          <w:rFonts w:ascii="Imperial Sans Display" w:hAnsi="Imperial Sans Display" w:cs="Arial"/>
          <w:sz w:val="20"/>
          <w:szCs w:val="20"/>
        </w:rPr>
        <w:t xml:space="preserve"> the CV.</w:t>
      </w:r>
      <w:r w:rsidR="74FC32F1"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="041FD742" w:rsidRPr="006743CF">
        <w:rPr>
          <w:rFonts w:ascii="Imperial Sans Display" w:hAnsi="Imperial Sans Display" w:cs="Arial"/>
          <w:sz w:val="20"/>
          <w:szCs w:val="20"/>
        </w:rPr>
        <w:t xml:space="preserve">Similarly, you might set out your ‘career goals’ if you are making a significant career change. </w:t>
      </w:r>
    </w:p>
    <w:p w14:paraId="4DCFCE79" w14:textId="77777777" w:rsidR="00352205" w:rsidRPr="006743CF" w:rsidRDefault="00EE6920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Don’t use adjectives to des</w:t>
      </w:r>
      <w:r w:rsidR="00352205" w:rsidRPr="006743CF">
        <w:rPr>
          <w:rFonts w:ascii="Imperial Sans Display" w:hAnsi="Imperial Sans Display" w:cs="Arial"/>
          <w:sz w:val="20"/>
        </w:rPr>
        <w:t>cribe yourself in glowing terms. Support what you want to say</w:t>
      </w:r>
      <w:r w:rsidRPr="006743CF">
        <w:rPr>
          <w:rFonts w:ascii="Imperial Sans Display" w:hAnsi="Imperial Sans Display" w:cs="Arial"/>
          <w:sz w:val="20"/>
        </w:rPr>
        <w:t xml:space="preserve"> with </w:t>
      </w:r>
      <w:r w:rsidR="00352205" w:rsidRPr="006743CF">
        <w:rPr>
          <w:rFonts w:ascii="Imperial Sans Display" w:hAnsi="Imperial Sans Display" w:cs="Arial"/>
          <w:sz w:val="20"/>
        </w:rPr>
        <w:t xml:space="preserve">robust </w:t>
      </w:r>
      <w:r w:rsidR="002D4C26" w:rsidRPr="006743CF">
        <w:rPr>
          <w:rFonts w:ascii="Imperial Sans Display" w:hAnsi="Imperial Sans Display" w:cs="Arial"/>
          <w:sz w:val="20"/>
        </w:rPr>
        <w:t xml:space="preserve">(preferably </w:t>
      </w:r>
      <w:r w:rsidRPr="006743CF">
        <w:rPr>
          <w:rFonts w:ascii="Imperial Sans Display" w:hAnsi="Imperial Sans Display" w:cs="Arial"/>
          <w:sz w:val="20"/>
        </w:rPr>
        <w:t>numerical</w:t>
      </w:r>
      <w:r w:rsidR="002D4C26" w:rsidRPr="006743CF">
        <w:rPr>
          <w:rFonts w:ascii="Imperial Sans Display" w:hAnsi="Imperial Sans Display" w:cs="Arial"/>
          <w:sz w:val="20"/>
        </w:rPr>
        <w:t>)</w:t>
      </w:r>
      <w:r w:rsidRPr="006743CF">
        <w:rPr>
          <w:rFonts w:ascii="Imperial Sans Display" w:hAnsi="Imperial Sans Display" w:cs="Arial"/>
          <w:sz w:val="20"/>
        </w:rPr>
        <w:t xml:space="preserve"> evidence: </w:t>
      </w:r>
    </w:p>
    <w:p w14:paraId="4B1E74AD" w14:textId="77777777" w:rsidR="00352205" w:rsidRPr="006743CF" w:rsidRDefault="00352205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>Bad:</w:t>
      </w:r>
      <w:r w:rsidRPr="006743CF">
        <w:rPr>
          <w:rFonts w:ascii="Imperial Sans Display" w:hAnsi="Imperial Sans Display" w:cs="Arial"/>
          <w:iCs/>
          <w:sz w:val="18"/>
        </w:rPr>
        <w:tab/>
      </w:r>
      <w:r w:rsidR="00EE6920" w:rsidRPr="006743CF">
        <w:rPr>
          <w:rFonts w:ascii="Imperial Sans Display" w:hAnsi="Imperial Sans Display" w:cs="Arial"/>
          <w:iCs/>
          <w:sz w:val="18"/>
        </w:rPr>
        <w:t>‘highly experienced plant biologist’</w:t>
      </w:r>
    </w:p>
    <w:p w14:paraId="45DF4F7A" w14:textId="77777777" w:rsidR="00EE6920" w:rsidRPr="006743CF" w:rsidRDefault="00352205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 xml:space="preserve">Better: </w:t>
      </w:r>
      <w:r w:rsidR="00EE6920" w:rsidRPr="006743CF">
        <w:rPr>
          <w:rFonts w:ascii="Imperial Sans Display" w:hAnsi="Imperial Sans Display" w:cs="Arial"/>
          <w:iCs/>
          <w:sz w:val="18"/>
        </w:rPr>
        <w:t>‘plant biologist with 8 y</w:t>
      </w:r>
      <w:r w:rsidR="008825F9" w:rsidRPr="006743CF">
        <w:rPr>
          <w:rFonts w:ascii="Imperial Sans Display" w:hAnsi="Imperial Sans Display" w:cs="Arial"/>
          <w:iCs/>
          <w:sz w:val="18"/>
        </w:rPr>
        <w:t>ea</w:t>
      </w:r>
      <w:r w:rsidR="00EE6920" w:rsidRPr="006743CF">
        <w:rPr>
          <w:rFonts w:ascii="Imperial Sans Display" w:hAnsi="Imperial Sans Display" w:cs="Arial"/>
          <w:iCs/>
          <w:sz w:val="18"/>
        </w:rPr>
        <w:t>r</w:t>
      </w:r>
      <w:r w:rsidR="008825F9" w:rsidRPr="006743CF">
        <w:rPr>
          <w:rFonts w:ascii="Imperial Sans Display" w:hAnsi="Imperial Sans Display" w:cs="Arial"/>
          <w:iCs/>
          <w:sz w:val="18"/>
        </w:rPr>
        <w:t>s’</w:t>
      </w:r>
      <w:r w:rsidR="00667AFE" w:rsidRPr="006743CF">
        <w:rPr>
          <w:rFonts w:ascii="Imperial Sans Display" w:hAnsi="Imperial Sans Display" w:cs="Arial"/>
          <w:iCs/>
          <w:sz w:val="18"/>
        </w:rPr>
        <w:t xml:space="preserve"> experience’</w:t>
      </w:r>
    </w:p>
    <w:p w14:paraId="45A897AC" w14:textId="77777777" w:rsidR="00667AFE" w:rsidRPr="006743CF" w:rsidRDefault="004A509E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If in doubt, leave the personal statement out.</w:t>
      </w:r>
    </w:p>
    <w:p w14:paraId="1F7C4C0F" w14:textId="77777777" w:rsidR="002D4C26" w:rsidRPr="006743CF" w:rsidRDefault="002D4C26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Relevant skills</w:t>
      </w:r>
    </w:p>
    <w:p w14:paraId="0AC39BD5" w14:textId="281A2FA3" w:rsidR="002D4C26" w:rsidRPr="006743CF" w:rsidRDefault="34D325F1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Use the job description to identify 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four </w:t>
      </w:r>
      <w:r w:rsidRPr="006743CF">
        <w:rPr>
          <w:rFonts w:ascii="Imperial Sans Display" w:hAnsi="Imperial Sans Display" w:cs="Arial"/>
          <w:sz w:val="20"/>
          <w:szCs w:val="20"/>
        </w:rPr>
        <w:t xml:space="preserve">or </w:t>
      </w:r>
      <w:r w:rsidR="158D100C" w:rsidRPr="006743CF">
        <w:rPr>
          <w:rFonts w:ascii="Imperial Sans Display" w:hAnsi="Imperial Sans Display" w:cs="Arial"/>
          <w:sz w:val="20"/>
          <w:szCs w:val="20"/>
        </w:rPr>
        <w:t>five skills</w:t>
      </w:r>
      <w:r w:rsidR="726120B2" w:rsidRPr="006743CF">
        <w:rPr>
          <w:rFonts w:ascii="Imperial Sans Display" w:hAnsi="Imperial Sans Display" w:cs="Arial"/>
          <w:sz w:val="20"/>
          <w:szCs w:val="20"/>
        </w:rPr>
        <w:t>-</w:t>
      </w:r>
      <w:r w:rsidR="00EB7511" w:rsidRPr="006743CF">
        <w:rPr>
          <w:rFonts w:ascii="Imperial Sans Display" w:hAnsi="Imperial Sans Display" w:cs="Arial"/>
          <w:sz w:val="20"/>
        </w:rPr>
        <w:noBreakHyphen/>
      </w:r>
      <w:r w:rsidR="158D100C" w:rsidRPr="006743CF">
        <w:rPr>
          <w:rFonts w:ascii="Imperial Sans Display" w:hAnsi="Imperial Sans Display" w:cs="Arial"/>
          <w:sz w:val="20"/>
          <w:szCs w:val="20"/>
        </w:rPr>
        <w:t>based subheadings</w:t>
      </w:r>
      <w:r w:rsidRPr="006743CF">
        <w:rPr>
          <w:rFonts w:ascii="Imperial Sans Display" w:hAnsi="Imperial Sans Display" w:cs="Arial"/>
          <w:sz w:val="20"/>
          <w:szCs w:val="20"/>
        </w:rPr>
        <w:t xml:space="preserve">, </w:t>
      </w:r>
      <w:r w:rsidR="00482506" w:rsidRPr="006743CF">
        <w:rPr>
          <w:rFonts w:ascii="Imperial Sans Display" w:hAnsi="Imperial Sans Display" w:cs="Arial"/>
          <w:sz w:val="20"/>
          <w:szCs w:val="20"/>
        </w:rPr>
        <w:t>e.g.,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Pr="006743CF">
        <w:rPr>
          <w:rFonts w:ascii="Imperial Sans Display" w:hAnsi="Imperial Sans Display" w:cs="Arial"/>
          <w:sz w:val="20"/>
          <w:szCs w:val="20"/>
        </w:rPr>
        <w:t>‘</w:t>
      </w:r>
      <w:r w:rsidR="158D100C" w:rsidRPr="006743CF">
        <w:rPr>
          <w:rFonts w:ascii="Imperial Sans Display" w:hAnsi="Imperial Sans Display" w:cs="Arial"/>
          <w:sz w:val="20"/>
          <w:szCs w:val="20"/>
        </w:rPr>
        <w:t>Communication</w:t>
      </w:r>
      <w:r w:rsidRPr="006743CF">
        <w:rPr>
          <w:rFonts w:ascii="Imperial Sans Display" w:hAnsi="Imperial Sans Display" w:cs="Arial"/>
          <w:sz w:val="20"/>
          <w:szCs w:val="20"/>
        </w:rPr>
        <w:t>’</w:t>
      </w:r>
      <w:r w:rsidR="158D100C" w:rsidRPr="006743CF">
        <w:rPr>
          <w:rFonts w:ascii="Imperial Sans Display" w:hAnsi="Imperial Sans Display" w:cs="Arial"/>
          <w:sz w:val="20"/>
          <w:szCs w:val="20"/>
        </w:rPr>
        <w:t>,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‘Leadership’, ‘Innovation and creativity’,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Pr="006743CF">
        <w:rPr>
          <w:rFonts w:ascii="Imperial Sans Display" w:hAnsi="Imperial Sans Display" w:cs="Arial"/>
          <w:sz w:val="20"/>
          <w:szCs w:val="20"/>
        </w:rPr>
        <w:t xml:space="preserve">‘Customer </w:t>
      </w:r>
      <w:r w:rsidR="53B601C6" w:rsidRPr="006743CF">
        <w:rPr>
          <w:rFonts w:ascii="Imperial Sans Display" w:hAnsi="Imperial Sans Display" w:cs="Arial"/>
          <w:sz w:val="20"/>
          <w:szCs w:val="20"/>
        </w:rPr>
        <w:t>focus</w:t>
      </w:r>
      <w:r w:rsidRPr="006743CF">
        <w:rPr>
          <w:rFonts w:ascii="Imperial Sans Display" w:hAnsi="Imperial Sans Display" w:cs="Arial"/>
          <w:sz w:val="20"/>
          <w:szCs w:val="20"/>
        </w:rPr>
        <w:t>’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, </w:t>
      </w:r>
      <w:r w:rsidRPr="006743CF">
        <w:rPr>
          <w:rFonts w:ascii="Imperial Sans Display" w:hAnsi="Imperial Sans Display" w:cs="Arial"/>
          <w:sz w:val="20"/>
          <w:szCs w:val="20"/>
        </w:rPr>
        <w:t>‘</w:t>
      </w:r>
      <w:r w:rsidR="158D100C" w:rsidRPr="006743CF">
        <w:rPr>
          <w:rFonts w:ascii="Imperial Sans Display" w:hAnsi="Imperial Sans Display" w:cs="Arial"/>
          <w:sz w:val="20"/>
          <w:szCs w:val="20"/>
        </w:rPr>
        <w:t>Project management</w:t>
      </w:r>
      <w:r w:rsidRPr="006743CF">
        <w:rPr>
          <w:rFonts w:ascii="Imperial Sans Display" w:hAnsi="Imperial Sans Display" w:cs="Arial"/>
          <w:sz w:val="20"/>
          <w:szCs w:val="20"/>
        </w:rPr>
        <w:t>’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, </w:t>
      </w:r>
      <w:r w:rsidRPr="006743CF">
        <w:rPr>
          <w:rFonts w:ascii="Imperial Sans Display" w:hAnsi="Imperial Sans Display" w:cs="Arial"/>
          <w:sz w:val="20"/>
          <w:szCs w:val="20"/>
        </w:rPr>
        <w:t>‘Administration and organisation’…</w:t>
      </w:r>
      <w:r w:rsidR="158D100C" w:rsidRPr="006743CF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25116E90" w14:textId="77777777" w:rsidR="00EB7511" w:rsidRPr="006743CF" w:rsidRDefault="002D4C26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Under each subheading, </w:t>
      </w:r>
      <w:r w:rsidR="00EB7511" w:rsidRPr="006743CF">
        <w:rPr>
          <w:rFonts w:ascii="Imperial Sans Display" w:hAnsi="Imperial Sans Display" w:cs="Arial"/>
          <w:sz w:val="20"/>
        </w:rPr>
        <w:t>provide</w:t>
      </w:r>
      <w:r w:rsidRPr="006743CF">
        <w:rPr>
          <w:rFonts w:ascii="Imperial Sans Display" w:hAnsi="Imperial Sans Display" w:cs="Arial"/>
          <w:sz w:val="20"/>
        </w:rPr>
        <w:t xml:space="preserve"> </w:t>
      </w:r>
      <w:r w:rsidR="00EB7511" w:rsidRPr="006743CF">
        <w:rPr>
          <w:rFonts w:ascii="Imperial Sans Display" w:hAnsi="Imperial Sans Display" w:cs="Arial"/>
          <w:sz w:val="20"/>
        </w:rPr>
        <w:t xml:space="preserve">a few </w:t>
      </w:r>
      <w:r w:rsidRPr="006743CF">
        <w:rPr>
          <w:rFonts w:ascii="Imperial Sans Display" w:hAnsi="Imperial Sans Display" w:cs="Arial"/>
          <w:sz w:val="20"/>
        </w:rPr>
        <w:t>specific, concise examples of your experience and achievements.</w:t>
      </w:r>
    </w:p>
    <w:p w14:paraId="76C2A5C2" w14:textId="77777777" w:rsidR="002D4C26" w:rsidRPr="006743CF" w:rsidRDefault="00EB7511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>STAR</w:t>
      </w:r>
      <w:r w:rsidR="002D4C26" w:rsidRPr="006743CF">
        <w:rPr>
          <w:rFonts w:ascii="Imperial Sans Display" w:hAnsi="Imperial Sans Display" w:cs="Arial"/>
          <w:color w:val="4F81BD" w:themeColor="accent1"/>
          <w:sz w:val="20"/>
        </w:rPr>
        <w:t xml:space="preserve"> </w:t>
      </w:r>
      <w:r w:rsidR="002D4C26" w:rsidRPr="006743CF">
        <w:rPr>
          <w:rFonts w:ascii="Imperial Sans Display" w:hAnsi="Imperial Sans Display" w:cs="Arial"/>
          <w:sz w:val="20"/>
        </w:rPr>
        <w:t>is a useful tool to help ensure you include enough detail as evidence of your abilities:</w:t>
      </w:r>
    </w:p>
    <w:p w14:paraId="770783C2" w14:textId="77777777" w:rsidR="00EB7511" w:rsidRPr="006743CF" w:rsidRDefault="00EB7511" w:rsidP="006743CF">
      <w:pPr>
        <w:spacing w:after="120" w:line="276" w:lineRule="auto"/>
        <w:ind w:left="142"/>
        <w:rPr>
          <w:rFonts w:ascii="Imperial Sans Display" w:hAnsi="Imperial Sans Display" w:cs="Arial"/>
          <w:sz w:val="18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18"/>
        </w:rPr>
        <w:t>S</w:t>
      </w:r>
      <w:r w:rsidRPr="006743CF">
        <w:rPr>
          <w:rFonts w:ascii="Imperial Sans Display" w:hAnsi="Imperial Sans Display" w:cs="Arial"/>
          <w:color w:val="4F6228" w:themeColor="accent3" w:themeShade="80"/>
          <w:sz w:val="18"/>
        </w:rPr>
        <w:t>ituation</w:t>
      </w:r>
      <w:r w:rsidRPr="006743CF">
        <w:rPr>
          <w:rFonts w:ascii="Imperial Sans Display" w:hAnsi="Imperial Sans Display" w:cs="Arial"/>
          <w:sz w:val="18"/>
        </w:rPr>
        <w:tab/>
        <w:t>Where were you, when, who with?</w:t>
      </w:r>
      <w:r w:rsidRPr="006743CF">
        <w:rPr>
          <w:rFonts w:ascii="Imperial Sans Display" w:hAnsi="Imperial Sans Display" w:cs="Arial"/>
          <w:sz w:val="18"/>
        </w:rPr>
        <w:tab/>
      </w:r>
    </w:p>
    <w:p w14:paraId="7B423225" w14:textId="77777777" w:rsidR="00EB7511" w:rsidRPr="006743CF" w:rsidRDefault="00EB7511" w:rsidP="006743CF">
      <w:pPr>
        <w:spacing w:after="120" w:line="276" w:lineRule="auto"/>
        <w:ind w:left="142"/>
        <w:rPr>
          <w:rFonts w:ascii="Imperial Sans Display" w:hAnsi="Imperial Sans Display" w:cs="Arial"/>
          <w:sz w:val="18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18"/>
        </w:rPr>
        <w:t>T</w:t>
      </w:r>
      <w:r w:rsidRPr="006743CF">
        <w:rPr>
          <w:rFonts w:ascii="Imperial Sans Display" w:hAnsi="Imperial Sans Display" w:cs="Arial"/>
          <w:color w:val="4F6228" w:themeColor="accent3" w:themeShade="80"/>
          <w:sz w:val="18"/>
        </w:rPr>
        <w:t>ask</w:t>
      </w:r>
      <w:r w:rsidRPr="006743CF">
        <w:rPr>
          <w:rFonts w:ascii="Imperial Sans Display" w:hAnsi="Imperial Sans Display" w:cs="Arial"/>
          <w:color w:val="4F81BD" w:themeColor="accent1"/>
          <w:sz w:val="18"/>
        </w:rPr>
        <w:tab/>
      </w:r>
      <w:r w:rsidRPr="006743CF">
        <w:rPr>
          <w:rFonts w:ascii="Imperial Sans Display" w:hAnsi="Imperial Sans Display" w:cs="Arial"/>
          <w:sz w:val="18"/>
        </w:rPr>
        <w:tab/>
        <w:t>What were you trying to achieve?</w:t>
      </w:r>
    </w:p>
    <w:p w14:paraId="7E69E05D" w14:textId="77777777" w:rsidR="00EB7511" w:rsidRPr="006743CF" w:rsidRDefault="00EB7511" w:rsidP="006743CF">
      <w:pPr>
        <w:spacing w:after="120" w:line="276" w:lineRule="auto"/>
        <w:ind w:left="142"/>
        <w:rPr>
          <w:rFonts w:ascii="Imperial Sans Display" w:hAnsi="Imperial Sans Display" w:cs="Arial"/>
          <w:sz w:val="18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18"/>
        </w:rPr>
        <w:t>A</w:t>
      </w:r>
      <w:r w:rsidRPr="006743CF">
        <w:rPr>
          <w:rFonts w:ascii="Imperial Sans Display" w:hAnsi="Imperial Sans Display" w:cs="Arial"/>
          <w:color w:val="4F6228" w:themeColor="accent3" w:themeShade="80"/>
          <w:sz w:val="18"/>
        </w:rPr>
        <w:t>ction</w:t>
      </w:r>
      <w:r w:rsidRPr="006743CF">
        <w:rPr>
          <w:rFonts w:ascii="Imperial Sans Display" w:hAnsi="Imperial Sans Display" w:cs="Arial"/>
          <w:sz w:val="18"/>
        </w:rPr>
        <w:tab/>
      </w:r>
      <w:r w:rsidRPr="006743CF">
        <w:rPr>
          <w:rFonts w:ascii="Imperial Sans Display" w:hAnsi="Imperial Sans Display" w:cs="Arial"/>
          <w:sz w:val="18"/>
        </w:rPr>
        <w:tab/>
        <w:t>What, specifically, did you do?</w:t>
      </w:r>
    </w:p>
    <w:p w14:paraId="2932C584" w14:textId="7C136169" w:rsidR="00EB7511" w:rsidRPr="006743CF" w:rsidRDefault="00EB7511" w:rsidP="006743CF">
      <w:pPr>
        <w:spacing w:after="120" w:line="276" w:lineRule="auto"/>
        <w:ind w:left="142"/>
        <w:rPr>
          <w:rFonts w:ascii="Imperial Sans Display" w:hAnsi="Imperial Sans Display" w:cs="Arial"/>
          <w:sz w:val="18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18"/>
        </w:rPr>
        <w:t>R</w:t>
      </w:r>
      <w:r w:rsidRPr="006743CF">
        <w:rPr>
          <w:rFonts w:ascii="Imperial Sans Display" w:hAnsi="Imperial Sans Display" w:cs="Arial"/>
          <w:color w:val="4F6228" w:themeColor="accent3" w:themeShade="80"/>
          <w:sz w:val="18"/>
        </w:rPr>
        <w:t>esults</w:t>
      </w:r>
      <w:r w:rsidRPr="006743CF">
        <w:rPr>
          <w:rFonts w:ascii="Imperial Sans Display" w:hAnsi="Imperial Sans Display" w:cs="Arial"/>
          <w:color w:val="4F6228" w:themeColor="accent3" w:themeShade="80"/>
          <w:sz w:val="18"/>
        </w:rPr>
        <w:tab/>
      </w:r>
      <w:r w:rsidR="006743CF">
        <w:rPr>
          <w:rFonts w:ascii="Imperial Sans Display" w:hAnsi="Imperial Sans Display" w:cs="Arial"/>
          <w:sz w:val="18"/>
        </w:rPr>
        <w:tab/>
      </w:r>
      <w:r w:rsidRPr="006743CF">
        <w:rPr>
          <w:rFonts w:ascii="Imperial Sans Display" w:hAnsi="Imperial Sans Display" w:cs="Arial"/>
          <w:sz w:val="18"/>
        </w:rPr>
        <w:t>What happened? Who benefited?</w:t>
      </w:r>
    </w:p>
    <w:p w14:paraId="302AD1C3" w14:textId="7B5F9EE3" w:rsidR="00365428" w:rsidRPr="006743CF" w:rsidRDefault="00F876D7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Begin each bullet point with a positive, active verb, </w:t>
      </w:r>
      <w:r w:rsidR="00482506" w:rsidRPr="006743CF">
        <w:rPr>
          <w:rFonts w:ascii="Imperial Sans Display" w:hAnsi="Imperial Sans Display" w:cs="Arial"/>
          <w:sz w:val="20"/>
        </w:rPr>
        <w:t>e.g.,</w:t>
      </w:r>
      <w:r w:rsidRPr="006743CF">
        <w:rPr>
          <w:rFonts w:ascii="Imperial Sans Display" w:hAnsi="Imperial Sans Display" w:cs="Arial"/>
          <w:sz w:val="20"/>
        </w:rPr>
        <w:t xml:space="preserve"> led, coordinated, established, delivered</w:t>
      </w:r>
      <w:r w:rsidR="00AD166D" w:rsidRPr="006743CF">
        <w:rPr>
          <w:rFonts w:ascii="Imperial Sans Display" w:hAnsi="Imperial Sans Display" w:cs="Arial"/>
          <w:sz w:val="20"/>
        </w:rPr>
        <w:t>.</w:t>
      </w:r>
      <w:r w:rsidRPr="006743CF">
        <w:rPr>
          <w:rFonts w:ascii="Imperial Sans Display" w:hAnsi="Imperial Sans Display" w:cs="Arial"/>
          <w:sz w:val="20"/>
        </w:rPr>
        <w:t xml:space="preserve"> </w:t>
      </w:r>
    </w:p>
    <w:p w14:paraId="4CADB427" w14:textId="77777777" w:rsidR="00F876D7" w:rsidRPr="006743CF" w:rsidRDefault="00F876D7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Include </w:t>
      </w:r>
      <w:r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>quantifiable data</w:t>
      </w:r>
      <w:r w:rsidRPr="006743CF">
        <w:rPr>
          <w:rFonts w:ascii="Imperial Sans Display" w:hAnsi="Imperial Sans Display" w:cs="Arial"/>
          <w:color w:val="4F6228" w:themeColor="accent3" w:themeShade="80"/>
          <w:sz w:val="20"/>
        </w:rPr>
        <w:t xml:space="preserve"> </w:t>
      </w:r>
      <w:r w:rsidRPr="006743CF">
        <w:rPr>
          <w:rFonts w:ascii="Imperial Sans Display" w:hAnsi="Imperial Sans Display" w:cs="Arial"/>
          <w:sz w:val="20"/>
        </w:rPr>
        <w:t xml:space="preserve">where possible to support your evidence: </w:t>
      </w:r>
    </w:p>
    <w:p w14:paraId="0005B8D9" w14:textId="77777777" w:rsidR="00F876D7" w:rsidRPr="006743CF" w:rsidRDefault="00F876D7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20"/>
        </w:rPr>
      </w:pPr>
      <w:r w:rsidRPr="006743CF">
        <w:rPr>
          <w:rFonts w:ascii="Imperial Sans Display" w:hAnsi="Imperial Sans Display" w:cs="Arial"/>
          <w:iCs/>
          <w:sz w:val="18"/>
        </w:rPr>
        <w:t>Led a team of 4 for a six-month project costing £40,000. Delivered the key project milestones 2 weeks ahead of schedule and 10% under budget.</w:t>
      </w:r>
      <w:r w:rsidRPr="006743CF">
        <w:rPr>
          <w:rFonts w:ascii="Imperial Sans Display" w:hAnsi="Imperial Sans Display" w:cs="Arial"/>
          <w:iCs/>
          <w:sz w:val="20"/>
        </w:rPr>
        <w:t xml:space="preserve">  </w:t>
      </w:r>
    </w:p>
    <w:p w14:paraId="356BF392" w14:textId="77777777" w:rsidR="00F876D7" w:rsidRPr="006743CF" w:rsidRDefault="00F876D7" w:rsidP="006743CF">
      <w:pPr>
        <w:spacing w:after="120" w:line="276" w:lineRule="auto"/>
        <w:ind w:left="142"/>
        <w:rPr>
          <w:rFonts w:ascii="Imperial Sans Display" w:hAnsi="Imperial Sans Display" w:cs="Arial"/>
          <w:iCs/>
          <w:sz w:val="18"/>
        </w:rPr>
      </w:pPr>
      <w:r w:rsidRPr="006743CF">
        <w:rPr>
          <w:rFonts w:ascii="Imperial Sans Display" w:hAnsi="Imperial Sans Display" w:cs="Arial"/>
          <w:iCs/>
          <w:sz w:val="18"/>
        </w:rPr>
        <w:t xml:space="preserve">Established an industrial collaboration resulting in a £400,000 grant and a successful patent application.  </w:t>
      </w:r>
    </w:p>
    <w:p w14:paraId="7D12659C" w14:textId="77777777" w:rsidR="00F876D7" w:rsidRPr="006743CF" w:rsidRDefault="00F876D7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Ensure that all information is about you. Don’t say ‘we’ or talk about your team in general terms.</w:t>
      </w:r>
    </w:p>
    <w:p w14:paraId="60061E4C" w14:textId="77777777" w:rsidR="00F876D7" w:rsidRPr="006743CF" w:rsidRDefault="00F876D7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6C116EDE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E</w:t>
      </w:r>
      <w:r w:rsidR="00575E64"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mployment</w:t>
      </w:r>
    </w:p>
    <w:p w14:paraId="4CAC6031" w14:textId="77777777" w:rsidR="00365428" w:rsidRPr="006743CF" w:rsidRDefault="00365428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Give a brief employment history in reverse chronological order (i.e. most recent first).</w:t>
      </w:r>
    </w:p>
    <w:p w14:paraId="08867063" w14:textId="77777777" w:rsidR="00365428" w:rsidRPr="006743CF" w:rsidRDefault="00365428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Provide the job title, the name of the organisation or institution and the dates you worked there for each position.</w:t>
      </w:r>
    </w:p>
    <w:p w14:paraId="4F97EAD9" w14:textId="77777777" w:rsidR="009958F7" w:rsidRPr="006743CF" w:rsidRDefault="00365428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You do not need to elaborate any further as you will have highlighted the skills and experience you gained in these roles in the skills profile.</w:t>
      </w:r>
    </w:p>
    <w:p w14:paraId="44EAFD9C" w14:textId="77777777" w:rsidR="00680B1E" w:rsidRPr="006743CF" w:rsidRDefault="00680B1E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1029D731" w14:textId="77777777" w:rsidR="008825F9" w:rsidRPr="006743CF" w:rsidRDefault="008825F9" w:rsidP="006743CF">
      <w:pPr>
        <w:spacing w:after="120" w:line="276" w:lineRule="auto"/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bCs/>
          <w:iCs/>
          <w:color w:val="4F6228" w:themeColor="accent3" w:themeShade="80"/>
          <w:sz w:val="20"/>
        </w:rPr>
        <w:t>Qualifications</w:t>
      </w:r>
    </w:p>
    <w:p w14:paraId="6395F0E2" w14:textId="4D891412" w:rsidR="008825F9" w:rsidRPr="006743CF" w:rsidRDefault="008825F9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List your qualifications in reverse chronological </w:t>
      </w:r>
      <w:r w:rsidR="00482506" w:rsidRPr="006743CF">
        <w:rPr>
          <w:rFonts w:ascii="Imperial Sans Display" w:hAnsi="Imperial Sans Display" w:cs="Arial"/>
          <w:sz w:val="20"/>
        </w:rPr>
        <w:t>order and</w:t>
      </w:r>
      <w:r w:rsidRPr="006743CF">
        <w:rPr>
          <w:rFonts w:ascii="Imperial Sans Display" w:hAnsi="Imperial Sans Display" w:cs="Arial"/>
          <w:sz w:val="20"/>
        </w:rPr>
        <w:t xml:space="preserve"> be sure to specify the years (start and finish).</w:t>
      </w:r>
    </w:p>
    <w:p w14:paraId="5E43AEF7" w14:textId="77777777" w:rsidR="008825F9" w:rsidRPr="006743CF" w:rsidRDefault="008825F9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It is rarely necessary to include school qualifications. </w:t>
      </w:r>
    </w:p>
    <w:p w14:paraId="7A3FED80" w14:textId="77777777" w:rsidR="008825F9" w:rsidRPr="006743CF" w:rsidRDefault="00352205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Include your </w:t>
      </w:r>
      <w:r w:rsidR="008825F9" w:rsidRPr="006743CF">
        <w:rPr>
          <w:rFonts w:ascii="Imperial Sans Display" w:hAnsi="Imperial Sans Display" w:cs="Arial"/>
          <w:sz w:val="20"/>
        </w:rPr>
        <w:t>thesis title within this section if it’s directly relevant. There is no need to give supervisors’ names.</w:t>
      </w:r>
    </w:p>
    <w:p w14:paraId="4B94D5A5" w14:textId="77777777" w:rsidR="008825F9" w:rsidRPr="006743CF" w:rsidRDefault="008825F9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7C55759A" w14:textId="77777777" w:rsidR="00C01233" w:rsidRPr="006743CF" w:rsidRDefault="00C01233" w:rsidP="006743CF">
      <w:pPr>
        <w:spacing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24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4. Optional headings</w:t>
      </w:r>
    </w:p>
    <w:p w14:paraId="4DD5BAB8" w14:textId="77777777" w:rsidR="00C01233" w:rsidRPr="006743CF" w:rsidRDefault="00C01233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These optional heading</w:t>
      </w:r>
      <w:r w:rsidR="00565A71" w:rsidRPr="006743CF">
        <w:rPr>
          <w:rFonts w:ascii="Imperial Sans Display" w:hAnsi="Imperial Sans Display" w:cs="Arial"/>
          <w:sz w:val="20"/>
        </w:rPr>
        <w:t>s</w:t>
      </w:r>
      <w:r w:rsidRPr="006743CF">
        <w:rPr>
          <w:rFonts w:ascii="Imperial Sans Display" w:hAnsi="Imperial Sans Display" w:cs="Arial"/>
          <w:sz w:val="20"/>
        </w:rPr>
        <w:t xml:space="preserve"> can be included on the second page of your CV if they are relevant to the position you are applying for:</w:t>
      </w:r>
    </w:p>
    <w:p w14:paraId="3DEEC669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4F4F6440" w14:textId="77777777" w:rsidR="00876424" w:rsidRPr="006743CF" w:rsidRDefault="00C01233" w:rsidP="006743CF">
      <w:pPr>
        <w:pStyle w:val="ListParagraph"/>
        <w:numPr>
          <w:ilvl w:val="0"/>
          <w:numId w:val="31"/>
        </w:numPr>
        <w:spacing w:after="120" w:line="276" w:lineRule="auto"/>
        <w:ind w:left="360"/>
        <w:rPr>
          <w:rFonts w:ascii="Imperial Sans Display" w:hAnsi="Imperial Sans Display" w:cs="Arial"/>
          <w:b/>
          <w:color w:val="4F81BD" w:themeColor="accent1"/>
          <w:sz w:val="20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 xml:space="preserve">Professional development </w:t>
      </w:r>
      <w:r w:rsidRPr="006743CF">
        <w:rPr>
          <w:rFonts w:ascii="Imperial Sans Display" w:hAnsi="Imperial Sans Display" w:cs="Arial"/>
          <w:sz w:val="20"/>
        </w:rPr>
        <w:t>– i</w:t>
      </w:r>
      <w:r w:rsidRPr="006743CF">
        <w:rPr>
          <w:rFonts w:ascii="Imperial Sans Display" w:hAnsi="Imperial Sans Display" w:cs="Arial"/>
          <w:sz w:val="20"/>
          <w:szCs w:val="20"/>
        </w:rPr>
        <w:t>nclude any relevant courses, workshops, or development activity</w:t>
      </w:r>
      <w:r w:rsidR="00101636" w:rsidRPr="006743CF">
        <w:rPr>
          <w:rFonts w:ascii="Imperial Sans Display" w:hAnsi="Imperial Sans Display" w:cs="Arial"/>
          <w:sz w:val="20"/>
        </w:rPr>
        <w:t>.</w:t>
      </w:r>
    </w:p>
    <w:p w14:paraId="3656B9AB" w14:textId="77777777" w:rsidR="00E25AEB" w:rsidRPr="006743CF" w:rsidRDefault="00E25AEB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color w:val="4F81BD" w:themeColor="accent1"/>
          <w:sz w:val="20"/>
        </w:rPr>
      </w:pPr>
    </w:p>
    <w:p w14:paraId="11C4C565" w14:textId="5002E746" w:rsidR="00E25AEB" w:rsidRPr="006743CF" w:rsidRDefault="00C01233" w:rsidP="006743CF">
      <w:pPr>
        <w:pStyle w:val="ListParagraph"/>
        <w:numPr>
          <w:ilvl w:val="0"/>
          <w:numId w:val="31"/>
        </w:numPr>
        <w:spacing w:after="120" w:line="276" w:lineRule="auto"/>
        <w:ind w:left="360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b/>
          <w:bCs/>
          <w:color w:val="4F6228" w:themeColor="accent3" w:themeShade="80"/>
          <w:sz w:val="20"/>
          <w:szCs w:val="20"/>
        </w:rPr>
        <w:t>Awards</w:t>
      </w:r>
      <w:r w:rsidR="64969257" w:rsidRPr="006743CF">
        <w:rPr>
          <w:rFonts w:ascii="Imperial Sans Display" w:hAnsi="Imperial Sans Display" w:cs="Arial"/>
          <w:b/>
          <w:bCs/>
          <w:color w:val="4F6228" w:themeColor="accent3" w:themeShade="80"/>
          <w:sz w:val="20"/>
          <w:szCs w:val="20"/>
        </w:rPr>
        <w:t xml:space="preserve">, </w:t>
      </w:r>
      <w:r w:rsidRPr="006743CF">
        <w:rPr>
          <w:rFonts w:ascii="Imperial Sans Display" w:hAnsi="Imperial Sans Display" w:cs="Arial"/>
          <w:b/>
          <w:bCs/>
          <w:color w:val="4F6228" w:themeColor="accent3" w:themeShade="80"/>
          <w:sz w:val="20"/>
          <w:szCs w:val="20"/>
        </w:rPr>
        <w:t>achievements</w:t>
      </w:r>
      <w:r w:rsidR="4E89A62D" w:rsidRPr="006743CF">
        <w:rPr>
          <w:rFonts w:ascii="Imperial Sans Display" w:hAnsi="Imperial Sans Display" w:cs="Arial"/>
          <w:b/>
          <w:bCs/>
          <w:color w:val="4F6228" w:themeColor="accent3" w:themeShade="80"/>
          <w:sz w:val="20"/>
          <w:szCs w:val="20"/>
        </w:rPr>
        <w:t xml:space="preserve"> and memberships</w:t>
      </w:r>
      <w:r w:rsidRPr="006743CF">
        <w:rPr>
          <w:rFonts w:ascii="Imperial Sans Display" w:hAnsi="Imperial Sans Display" w:cs="Arial"/>
          <w:color w:val="4F6228" w:themeColor="accent3" w:themeShade="80"/>
          <w:sz w:val="20"/>
          <w:szCs w:val="20"/>
        </w:rPr>
        <w:t xml:space="preserve"> </w:t>
      </w:r>
      <w:r w:rsidRPr="006743CF">
        <w:rPr>
          <w:rFonts w:ascii="Imperial Sans Display" w:hAnsi="Imperial Sans Display" w:cs="Arial"/>
          <w:sz w:val="20"/>
          <w:szCs w:val="20"/>
        </w:rPr>
        <w:t>– list awards</w:t>
      </w:r>
      <w:r w:rsidR="16E957F9" w:rsidRPr="006743CF">
        <w:rPr>
          <w:rFonts w:ascii="Imperial Sans Display" w:hAnsi="Imperial Sans Display" w:cs="Arial"/>
          <w:sz w:val="20"/>
          <w:szCs w:val="20"/>
        </w:rPr>
        <w:t>,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accolades</w:t>
      </w:r>
      <w:r w:rsidR="200D67E1" w:rsidRPr="006743CF">
        <w:rPr>
          <w:rFonts w:ascii="Imperial Sans Display" w:hAnsi="Imperial Sans Display" w:cs="Arial"/>
          <w:sz w:val="20"/>
          <w:szCs w:val="20"/>
        </w:rPr>
        <w:t xml:space="preserve"> and professional memberships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</w:t>
      </w:r>
      <w:r w:rsidR="79E89D61" w:rsidRPr="006743CF">
        <w:rPr>
          <w:rFonts w:ascii="Imperial Sans Display" w:hAnsi="Imperial Sans Display" w:cs="Arial"/>
          <w:sz w:val="20"/>
          <w:szCs w:val="20"/>
        </w:rPr>
        <w:t>from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the last 5 years (</w:t>
      </w:r>
      <w:r w:rsidR="004D482B" w:rsidRPr="006743CF">
        <w:rPr>
          <w:rFonts w:ascii="Imperial Sans Display" w:hAnsi="Imperial Sans Display" w:cs="Arial"/>
          <w:sz w:val="20"/>
          <w:szCs w:val="20"/>
        </w:rPr>
        <w:t>or relevant</w:t>
      </w:r>
      <w:r w:rsidR="00D717A8" w:rsidRPr="006743CF">
        <w:rPr>
          <w:rFonts w:ascii="Imperial Sans Display" w:hAnsi="Imperial Sans Display" w:cs="Arial"/>
          <w:sz w:val="20"/>
          <w:szCs w:val="20"/>
        </w:rPr>
        <w:t xml:space="preserve"> to the post</w:t>
      </w:r>
      <w:r w:rsidRPr="006743CF">
        <w:rPr>
          <w:rFonts w:ascii="Imperial Sans Display" w:hAnsi="Imperial Sans Display" w:cs="Arial"/>
          <w:sz w:val="20"/>
          <w:szCs w:val="20"/>
        </w:rPr>
        <w:t>).</w:t>
      </w:r>
    </w:p>
    <w:p w14:paraId="45FB0818" w14:textId="77777777" w:rsidR="00E25AEB" w:rsidRPr="006743CF" w:rsidRDefault="00E25AEB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color w:val="4F81BD" w:themeColor="accent1"/>
          <w:sz w:val="20"/>
        </w:rPr>
      </w:pPr>
    </w:p>
    <w:p w14:paraId="1ED8EA1C" w14:textId="1FA14678" w:rsidR="00876424" w:rsidRPr="006743CF" w:rsidRDefault="2B22C4F9" w:rsidP="006743CF">
      <w:pPr>
        <w:pStyle w:val="ListParagraph"/>
        <w:numPr>
          <w:ilvl w:val="0"/>
          <w:numId w:val="31"/>
        </w:numPr>
        <w:spacing w:after="120" w:line="276" w:lineRule="auto"/>
        <w:ind w:left="360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b/>
          <w:bCs/>
          <w:color w:val="4F6228" w:themeColor="accent3" w:themeShade="80"/>
          <w:sz w:val="20"/>
          <w:szCs w:val="20"/>
        </w:rPr>
        <w:t>Patents</w:t>
      </w:r>
      <w:r w:rsidR="00C01233" w:rsidRPr="006743CF">
        <w:rPr>
          <w:rFonts w:ascii="Imperial Sans Display" w:hAnsi="Imperial Sans Display" w:cs="Arial"/>
          <w:color w:val="4F81BD" w:themeColor="accent1"/>
          <w:sz w:val="20"/>
          <w:szCs w:val="20"/>
        </w:rPr>
        <w:t xml:space="preserve"> </w:t>
      </w:r>
      <w:r w:rsidR="00C01233" w:rsidRPr="006743CF">
        <w:rPr>
          <w:rFonts w:ascii="Imperial Sans Display" w:hAnsi="Imperial Sans Display" w:cs="Arial"/>
          <w:sz w:val="20"/>
          <w:szCs w:val="20"/>
        </w:rPr>
        <w:t xml:space="preserve">– </w:t>
      </w:r>
      <w:r w:rsidR="0179FE53" w:rsidRPr="006743CF">
        <w:rPr>
          <w:rFonts w:ascii="Imperial Sans Display" w:hAnsi="Imperial Sans Display" w:cs="Arial"/>
          <w:sz w:val="20"/>
          <w:szCs w:val="20"/>
        </w:rPr>
        <w:t>list them to demonstrate commercial awareness.</w:t>
      </w:r>
    </w:p>
    <w:p w14:paraId="049F31CB" w14:textId="77777777" w:rsidR="00C01233" w:rsidRPr="006743CF" w:rsidRDefault="00C01233" w:rsidP="006743CF">
      <w:pPr>
        <w:pStyle w:val="ListParagraph"/>
        <w:spacing w:after="120" w:line="276" w:lineRule="auto"/>
        <w:rPr>
          <w:rFonts w:ascii="Imperial Sans Display" w:hAnsi="Imperial Sans Display" w:cs="Arial"/>
          <w:color w:val="4F81BD" w:themeColor="accent1"/>
          <w:sz w:val="20"/>
        </w:rPr>
      </w:pPr>
    </w:p>
    <w:p w14:paraId="587FE7AC" w14:textId="0DE5B958" w:rsidR="00365428" w:rsidRPr="006743CF" w:rsidRDefault="00C01233" w:rsidP="006743CF">
      <w:pPr>
        <w:pStyle w:val="ListParagraph"/>
        <w:numPr>
          <w:ilvl w:val="0"/>
          <w:numId w:val="31"/>
        </w:numPr>
        <w:spacing w:after="120" w:line="276" w:lineRule="auto"/>
        <w:ind w:left="360"/>
        <w:rPr>
          <w:rFonts w:ascii="Imperial Sans Display" w:hAnsi="Imperial Sans Display" w:cs="Arial"/>
          <w:color w:val="4F81BD" w:themeColor="accent1"/>
          <w:sz w:val="20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0"/>
        </w:rPr>
        <w:t>Interests</w:t>
      </w:r>
      <w:r w:rsidRPr="006743CF">
        <w:rPr>
          <w:rFonts w:ascii="Imperial Sans Display" w:hAnsi="Imperial Sans Display" w:cs="Arial"/>
          <w:color w:val="4F81BD" w:themeColor="accent1"/>
          <w:sz w:val="20"/>
        </w:rPr>
        <w:t xml:space="preserve"> </w:t>
      </w:r>
      <w:r w:rsidRPr="006743CF">
        <w:rPr>
          <w:rFonts w:ascii="Imperial Sans Display" w:hAnsi="Imperial Sans Display" w:cs="Arial"/>
          <w:sz w:val="20"/>
        </w:rPr>
        <w:t xml:space="preserve">– </w:t>
      </w:r>
      <w:r w:rsidR="00565A71" w:rsidRPr="006743CF">
        <w:rPr>
          <w:rFonts w:ascii="Imperial Sans Display" w:hAnsi="Imperial Sans Display" w:cs="Arial"/>
          <w:sz w:val="20"/>
          <w:szCs w:val="20"/>
        </w:rPr>
        <w:t>don’t just list some hobbies. T</w:t>
      </w:r>
      <w:r w:rsidR="00352205" w:rsidRPr="006743CF">
        <w:rPr>
          <w:rFonts w:ascii="Imperial Sans Display" w:hAnsi="Imperial Sans Display" w:cs="Arial"/>
          <w:sz w:val="20"/>
          <w:szCs w:val="20"/>
        </w:rPr>
        <w:t xml:space="preserve">his is another chance to show success, </w:t>
      </w:r>
      <w:r w:rsidR="00482506" w:rsidRPr="006743CF">
        <w:rPr>
          <w:rFonts w:ascii="Imperial Sans Display" w:hAnsi="Imperial Sans Display" w:cs="Arial"/>
          <w:sz w:val="20"/>
          <w:szCs w:val="20"/>
        </w:rPr>
        <w:t>e.g.,</w:t>
      </w:r>
      <w:r w:rsidR="00352205" w:rsidRPr="006743CF">
        <w:rPr>
          <w:rFonts w:ascii="Imperial Sans Display" w:hAnsi="Imperial Sans Display" w:cs="Arial"/>
          <w:sz w:val="20"/>
          <w:szCs w:val="20"/>
        </w:rPr>
        <w:t xml:space="preserve"> prizes, </w:t>
      </w:r>
      <w:r w:rsidR="00565A71" w:rsidRPr="006743CF">
        <w:rPr>
          <w:rFonts w:ascii="Imperial Sans Display" w:hAnsi="Imperial Sans Display" w:cs="Arial"/>
          <w:sz w:val="20"/>
          <w:szCs w:val="20"/>
        </w:rPr>
        <w:t xml:space="preserve">tournaments won, </w:t>
      </w:r>
      <w:r w:rsidR="00352205" w:rsidRPr="006743CF">
        <w:rPr>
          <w:rFonts w:ascii="Imperial Sans Display" w:hAnsi="Imperial Sans Display" w:cs="Arial"/>
          <w:sz w:val="20"/>
          <w:szCs w:val="20"/>
        </w:rPr>
        <w:t>positions of responsibility</w:t>
      </w:r>
      <w:r w:rsidR="00565A71" w:rsidRPr="006743CF">
        <w:rPr>
          <w:rFonts w:ascii="Imperial Sans Display" w:hAnsi="Imperial Sans Display" w:cs="Arial"/>
          <w:sz w:val="20"/>
          <w:szCs w:val="20"/>
        </w:rPr>
        <w:t>…</w:t>
      </w:r>
    </w:p>
    <w:p w14:paraId="53128261" w14:textId="77777777" w:rsidR="00365428" w:rsidRPr="006743CF" w:rsidRDefault="00365428" w:rsidP="006743CF">
      <w:pPr>
        <w:spacing w:after="120" w:line="276" w:lineRule="auto"/>
        <w:rPr>
          <w:rFonts w:ascii="Imperial Sans Display" w:hAnsi="Imperial Sans Display" w:cs="Arial"/>
          <w:color w:val="4F81BD" w:themeColor="accent1"/>
          <w:sz w:val="12"/>
        </w:rPr>
      </w:pPr>
    </w:p>
    <w:p w14:paraId="3FF4852C" w14:textId="77777777" w:rsidR="00876424" w:rsidRPr="006743CF" w:rsidRDefault="00352205" w:rsidP="006743CF">
      <w:pPr>
        <w:spacing w:after="120" w:line="276" w:lineRule="auto"/>
        <w:rPr>
          <w:rFonts w:ascii="Imperial Sans Display" w:hAnsi="Imperial Sans Display" w:cs="Arial"/>
          <w:i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5. </w:t>
      </w:r>
      <w:r w:rsidR="00101636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Referees</w:t>
      </w:r>
    </w:p>
    <w:p w14:paraId="36BC84AC" w14:textId="494F17B6" w:rsidR="009E5AAD" w:rsidRPr="006743CF" w:rsidRDefault="4B1AC208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If there is another space where referees’ details are asked for, </w:t>
      </w:r>
      <w:r w:rsidR="00482506" w:rsidRPr="006743CF">
        <w:rPr>
          <w:rFonts w:ascii="Imperial Sans Display" w:hAnsi="Imperial Sans Display" w:cs="Arial"/>
          <w:sz w:val="20"/>
          <w:szCs w:val="20"/>
        </w:rPr>
        <w:t>e.g.,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on an application form, you can omit this section entirely or write </w:t>
      </w:r>
      <w:r w:rsidR="12C0051E" w:rsidRPr="006743CF">
        <w:rPr>
          <w:rFonts w:ascii="Imperial Sans Display" w:hAnsi="Imperial Sans Display" w:cs="Arial"/>
          <w:sz w:val="20"/>
          <w:szCs w:val="20"/>
        </w:rPr>
        <w:t>‘</w:t>
      </w:r>
      <w:r w:rsidRPr="006743CF">
        <w:rPr>
          <w:rFonts w:ascii="Imperial Sans Display" w:hAnsi="Imperial Sans Display" w:cs="Arial"/>
          <w:sz w:val="20"/>
          <w:szCs w:val="20"/>
        </w:rPr>
        <w:t>R</w:t>
      </w:r>
      <w:r w:rsidR="12C0051E" w:rsidRPr="006743CF">
        <w:rPr>
          <w:rFonts w:ascii="Imperial Sans Display" w:hAnsi="Imperial Sans Display" w:cs="Arial"/>
          <w:sz w:val="20"/>
          <w:szCs w:val="20"/>
        </w:rPr>
        <w:t>eferences available on request’.</w:t>
      </w:r>
      <w:r w:rsidRPr="006743CF">
        <w:rPr>
          <w:rFonts w:ascii="Imperial Sans Display" w:hAnsi="Imperial Sans Display" w:cs="Arial"/>
          <w:sz w:val="20"/>
          <w:szCs w:val="20"/>
        </w:rPr>
        <w:t xml:space="preserve"> </w:t>
      </w:r>
    </w:p>
    <w:p w14:paraId="6A7FBA0B" w14:textId="77777777" w:rsidR="00876424" w:rsidRPr="006743CF" w:rsidRDefault="00101636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Don’t give </w:t>
      </w:r>
      <w:r w:rsidR="009E5AAD" w:rsidRPr="006743CF">
        <w:rPr>
          <w:rFonts w:ascii="Imperial Sans Display" w:hAnsi="Imperial Sans Display" w:cs="Arial"/>
          <w:sz w:val="20"/>
        </w:rPr>
        <w:t xml:space="preserve">the details of </w:t>
      </w:r>
      <w:r w:rsidRPr="006743CF">
        <w:rPr>
          <w:rFonts w:ascii="Imperial Sans Display" w:hAnsi="Imperial Sans Display" w:cs="Arial"/>
          <w:sz w:val="20"/>
        </w:rPr>
        <w:t xml:space="preserve">more referees than </w:t>
      </w:r>
      <w:r w:rsidR="00F94DC6" w:rsidRPr="006743CF">
        <w:rPr>
          <w:rFonts w:ascii="Imperial Sans Display" w:hAnsi="Imperial Sans Display" w:cs="Arial"/>
          <w:sz w:val="20"/>
        </w:rPr>
        <w:t>the employer has asked for</w:t>
      </w:r>
      <w:r w:rsidRPr="006743CF">
        <w:rPr>
          <w:rFonts w:ascii="Imperial Sans Display" w:hAnsi="Imperial Sans Display" w:cs="Arial"/>
          <w:sz w:val="20"/>
        </w:rPr>
        <w:t xml:space="preserve">. </w:t>
      </w:r>
      <w:r w:rsidR="00F94DC6" w:rsidRPr="006743CF">
        <w:rPr>
          <w:rFonts w:ascii="Imperial Sans Display" w:hAnsi="Imperial Sans Display" w:cs="Arial"/>
          <w:sz w:val="20"/>
        </w:rPr>
        <w:t>It doesn’t sho</w:t>
      </w:r>
      <w:r w:rsidR="00365428" w:rsidRPr="006743CF">
        <w:rPr>
          <w:rFonts w:ascii="Imperial Sans Display" w:hAnsi="Imperial Sans Display" w:cs="Arial"/>
          <w:sz w:val="20"/>
        </w:rPr>
        <w:t xml:space="preserve">w that you are esteemed; it </w:t>
      </w:r>
      <w:r w:rsidR="00F94DC6" w:rsidRPr="006743CF">
        <w:rPr>
          <w:rFonts w:ascii="Imperial Sans Display" w:hAnsi="Imperial Sans Display" w:cs="Arial"/>
          <w:sz w:val="20"/>
        </w:rPr>
        <w:t>shows that you don’t follow instructions.</w:t>
      </w:r>
    </w:p>
    <w:p w14:paraId="62486C05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6681C9DE" w14:textId="77777777" w:rsidR="00876424" w:rsidRPr="006743CF" w:rsidRDefault="00352205" w:rsidP="006743CF">
      <w:pPr>
        <w:spacing w:after="120" w:line="276" w:lineRule="auto"/>
        <w:rPr>
          <w:rFonts w:ascii="Imperial Sans Display" w:hAnsi="Imperial Sans Display" w:cs="Arial"/>
          <w:b/>
          <w:color w:val="4F6228" w:themeColor="accent3" w:themeShade="80"/>
          <w:sz w:val="24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6. </w:t>
      </w:r>
      <w:r w:rsidR="00101636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Breaks and disclosures </w:t>
      </w:r>
    </w:p>
    <w:p w14:paraId="10209B5E" w14:textId="6C48814E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Minimise small breaks in your employment history by using whole years rather than months and years</w:t>
      </w:r>
      <w:r w:rsidR="0024267D" w:rsidRPr="006743CF">
        <w:rPr>
          <w:rFonts w:ascii="Imperial Sans Display" w:hAnsi="Imperial Sans Display" w:cs="Arial"/>
          <w:sz w:val="20"/>
        </w:rPr>
        <w:t xml:space="preserve">, </w:t>
      </w:r>
      <w:r w:rsidR="00482506" w:rsidRPr="006743CF">
        <w:rPr>
          <w:rFonts w:ascii="Imperial Sans Display" w:hAnsi="Imperial Sans Display" w:cs="Arial"/>
          <w:sz w:val="20"/>
        </w:rPr>
        <w:t>e.g.,</w:t>
      </w:r>
      <w:r w:rsidR="0024267D" w:rsidRPr="006743CF">
        <w:rPr>
          <w:rFonts w:ascii="Imperial Sans Display" w:hAnsi="Imperial Sans Display" w:cs="Arial"/>
          <w:sz w:val="20"/>
        </w:rPr>
        <w:t> </w:t>
      </w:r>
      <w:r w:rsidRPr="006743CF">
        <w:rPr>
          <w:rFonts w:ascii="Imperial Sans Display" w:hAnsi="Imperial Sans Display" w:cs="Arial"/>
          <w:sz w:val="20"/>
        </w:rPr>
        <w:t>2009</w:t>
      </w:r>
      <w:r w:rsidR="0024267D" w:rsidRPr="006743CF">
        <w:rPr>
          <w:rFonts w:ascii="Imperial Sans Display" w:hAnsi="Imperial Sans Display" w:cs="Arial"/>
          <w:sz w:val="20"/>
        </w:rPr>
        <w:t xml:space="preserve"> – </w:t>
      </w:r>
      <w:r w:rsidRPr="006743CF">
        <w:rPr>
          <w:rFonts w:ascii="Imperial Sans Display" w:hAnsi="Imperial Sans Display" w:cs="Arial"/>
          <w:sz w:val="20"/>
        </w:rPr>
        <w:t>2011.</w:t>
      </w:r>
    </w:p>
    <w:p w14:paraId="0A3DA7B4" w14:textId="77777777" w:rsidR="00101636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If</w:t>
      </w:r>
      <w:r w:rsidR="00101636" w:rsidRPr="006743CF">
        <w:rPr>
          <w:rFonts w:ascii="Imperial Sans Display" w:hAnsi="Imperial Sans Display" w:cs="Arial"/>
          <w:sz w:val="20"/>
        </w:rPr>
        <w:t xml:space="preserve"> you have taken a career break or had </w:t>
      </w:r>
      <w:r w:rsidRPr="006743CF">
        <w:rPr>
          <w:rFonts w:ascii="Imperial Sans Display" w:hAnsi="Imperial Sans Display" w:cs="Arial"/>
          <w:sz w:val="20"/>
        </w:rPr>
        <w:t xml:space="preserve">time off </w:t>
      </w:r>
      <w:r w:rsidR="00101636" w:rsidRPr="006743CF">
        <w:rPr>
          <w:rFonts w:ascii="Imperial Sans Display" w:hAnsi="Imperial Sans Display" w:cs="Arial"/>
          <w:sz w:val="20"/>
        </w:rPr>
        <w:t>lasting more than a few months</w:t>
      </w:r>
      <w:r w:rsidRPr="006743CF">
        <w:rPr>
          <w:rFonts w:ascii="Imperial Sans Display" w:hAnsi="Imperial Sans Display" w:cs="Arial"/>
          <w:sz w:val="20"/>
        </w:rPr>
        <w:t xml:space="preserve">, </w:t>
      </w:r>
      <w:r w:rsidR="00101636" w:rsidRPr="006743CF">
        <w:rPr>
          <w:rFonts w:ascii="Imperial Sans Display" w:hAnsi="Imperial Sans Display" w:cs="Arial"/>
          <w:sz w:val="20"/>
        </w:rPr>
        <w:t>you can choose to:</w:t>
      </w:r>
    </w:p>
    <w:p w14:paraId="2BDFA0F6" w14:textId="77777777" w:rsidR="00352205" w:rsidRPr="006743CF" w:rsidRDefault="00101636" w:rsidP="006743CF">
      <w:pPr>
        <w:pStyle w:val="Default"/>
        <w:numPr>
          <w:ilvl w:val="0"/>
          <w:numId w:val="26"/>
        </w:num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</w:rPr>
        <w:t>Provide a b</w:t>
      </w:r>
      <w:r w:rsidR="00352205" w:rsidRPr="006743CF">
        <w:rPr>
          <w:rFonts w:ascii="Imperial Sans Display" w:hAnsi="Imperial Sans Display" w:cs="Arial"/>
          <w:sz w:val="20"/>
        </w:rPr>
        <w:t>rief, factual description:</w:t>
      </w:r>
    </w:p>
    <w:p w14:paraId="0D76AD79" w14:textId="77777777" w:rsidR="00352205" w:rsidRPr="006743CF" w:rsidRDefault="00352205" w:rsidP="006743CF">
      <w:pPr>
        <w:pStyle w:val="Default"/>
        <w:spacing w:after="120" w:line="276" w:lineRule="auto"/>
        <w:ind w:left="567"/>
        <w:rPr>
          <w:rFonts w:ascii="Imperial Sans Display" w:hAnsi="Imperial Sans Display" w:cs="Arial"/>
          <w:iCs/>
          <w:sz w:val="18"/>
          <w:szCs w:val="20"/>
        </w:rPr>
      </w:pPr>
      <w:r w:rsidRPr="006743CF">
        <w:rPr>
          <w:rFonts w:ascii="Imperial Sans Display" w:hAnsi="Imperial Sans Display" w:cs="Arial"/>
          <w:iCs/>
          <w:sz w:val="18"/>
          <w:szCs w:val="20"/>
        </w:rPr>
        <w:t>Parental leave (6 months)</w:t>
      </w:r>
    </w:p>
    <w:p w14:paraId="20EA8205" w14:textId="77777777" w:rsidR="00352205" w:rsidRPr="006743CF" w:rsidRDefault="0024267D" w:rsidP="006743CF">
      <w:pPr>
        <w:pStyle w:val="Default"/>
        <w:spacing w:after="120" w:line="276" w:lineRule="auto"/>
        <w:ind w:left="567"/>
        <w:rPr>
          <w:rFonts w:ascii="Imperial Sans Display" w:hAnsi="Imperial Sans Display" w:cs="Arial"/>
          <w:iCs/>
          <w:sz w:val="18"/>
          <w:szCs w:val="20"/>
        </w:rPr>
      </w:pPr>
      <w:r w:rsidRPr="006743CF">
        <w:rPr>
          <w:rFonts w:ascii="Imperial Sans Display" w:hAnsi="Imperial Sans Display" w:cs="Arial"/>
          <w:iCs/>
          <w:sz w:val="18"/>
          <w:szCs w:val="20"/>
        </w:rPr>
        <w:lastRenderedPageBreak/>
        <w:t>Sickness absence</w:t>
      </w:r>
      <w:r w:rsidR="00352205" w:rsidRPr="006743CF">
        <w:rPr>
          <w:rFonts w:ascii="Imperial Sans Display" w:hAnsi="Imperial Sans Display" w:cs="Arial"/>
          <w:iCs/>
          <w:sz w:val="18"/>
          <w:szCs w:val="20"/>
        </w:rPr>
        <w:t xml:space="preserve"> (</w:t>
      </w:r>
      <w:r w:rsidRPr="006743CF">
        <w:rPr>
          <w:rFonts w:ascii="Imperial Sans Display" w:hAnsi="Imperial Sans Display" w:cs="Arial"/>
          <w:iCs/>
          <w:sz w:val="18"/>
          <w:szCs w:val="20"/>
        </w:rPr>
        <w:t xml:space="preserve">1 year, </w:t>
      </w:r>
      <w:r w:rsidR="00352205" w:rsidRPr="006743CF">
        <w:rPr>
          <w:rFonts w:ascii="Imperial Sans Display" w:hAnsi="Imperial Sans Display" w:cs="Arial"/>
          <w:iCs/>
          <w:sz w:val="18"/>
          <w:szCs w:val="20"/>
        </w:rPr>
        <w:t>now fully recovered)</w:t>
      </w:r>
    </w:p>
    <w:p w14:paraId="029BFEDD" w14:textId="77777777" w:rsidR="00876424" w:rsidRPr="006743CF" w:rsidRDefault="00C31DB2" w:rsidP="006743CF">
      <w:pPr>
        <w:pStyle w:val="Default"/>
        <w:spacing w:after="120" w:line="276" w:lineRule="auto"/>
        <w:ind w:left="567"/>
        <w:rPr>
          <w:rFonts w:ascii="Imperial Sans Display" w:hAnsi="Imperial Sans Display" w:cs="Arial"/>
          <w:iCs/>
          <w:sz w:val="18"/>
          <w:szCs w:val="20"/>
        </w:rPr>
      </w:pPr>
      <w:r w:rsidRPr="006743CF">
        <w:rPr>
          <w:rFonts w:ascii="Imperial Sans Display" w:hAnsi="Imperial Sans Display" w:cs="Arial"/>
          <w:iCs/>
          <w:sz w:val="18"/>
          <w:szCs w:val="20"/>
        </w:rPr>
        <w:t>Career break (12 months) – travelling in East Africa</w:t>
      </w:r>
    </w:p>
    <w:p w14:paraId="4A995562" w14:textId="6AF4DC3E" w:rsidR="00101636" w:rsidRPr="006743CF" w:rsidRDefault="4B1AC208" w:rsidP="006743CF">
      <w:pPr>
        <w:pStyle w:val="Default"/>
        <w:numPr>
          <w:ilvl w:val="0"/>
          <w:numId w:val="26"/>
        </w:num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 xml:space="preserve">Leave the </w:t>
      </w:r>
      <w:proofErr w:type="gramStart"/>
      <w:r w:rsidRPr="006743CF">
        <w:rPr>
          <w:rFonts w:ascii="Imperial Sans Display" w:hAnsi="Imperial Sans Display" w:cs="Arial"/>
          <w:sz w:val="20"/>
          <w:szCs w:val="20"/>
        </w:rPr>
        <w:t>break out</w:t>
      </w:r>
      <w:proofErr w:type="gramEnd"/>
      <w:r w:rsidR="4DA5D315" w:rsidRPr="006743CF">
        <w:rPr>
          <w:rFonts w:ascii="Imperial Sans Display" w:hAnsi="Imperial Sans Display" w:cs="Arial"/>
          <w:sz w:val="20"/>
          <w:szCs w:val="20"/>
        </w:rPr>
        <w:t xml:space="preserve">. You do not have to volunteer this information, though you might get asked about any gaps later, </w:t>
      </w:r>
      <w:r w:rsidR="00482506" w:rsidRPr="006743CF">
        <w:rPr>
          <w:rFonts w:ascii="Imperial Sans Display" w:hAnsi="Imperial Sans Display" w:cs="Arial"/>
          <w:sz w:val="20"/>
          <w:szCs w:val="20"/>
        </w:rPr>
        <w:t>e.g.,</w:t>
      </w:r>
      <w:r w:rsidR="4DA5D315" w:rsidRPr="006743CF">
        <w:rPr>
          <w:rFonts w:ascii="Imperial Sans Display" w:hAnsi="Imperial Sans Display" w:cs="Arial"/>
          <w:sz w:val="20"/>
          <w:szCs w:val="20"/>
        </w:rPr>
        <w:t xml:space="preserve"> at interview.</w:t>
      </w:r>
    </w:p>
    <w:p w14:paraId="4101652C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color w:val="4F6228" w:themeColor="accent3" w:themeShade="80"/>
          <w:sz w:val="12"/>
        </w:rPr>
      </w:pPr>
    </w:p>
    <w:p w14:paraId="12A0F780" w14:textId="77777777" w:rsidR="00876424" w:rsidRPr="006743CF" w:rsidRDefault="00352205" w:rsidP="006743CF">
      <w:pPr>
        <w:spacing w:after="120" w:line="276" w:lineRule="auto"/>
        <w:rPr>
          <w:rFonts w:ascii="Imperial Sans Display" w:hAnsi="Imperial Sans Display" w:cs="Arial"/>
          <w:color w:val="4F6228" w:themeColor="accent3" w:themeShade="80"/>
          <w:sz w:val="20"/>
        </w:rPr>
      </w:pPr>
      <w:r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7</w:t>
      </w:r>
      <w:r w:rsidR="00101636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 xml:space="preserve">. </w:t>
      </w:r>
      <w:r w:rsidR="00876424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C</w:t>
      </w:r>
      <w:r w:rsidR="00101636" w:rsidRPr="006743CF">
        <w:rPr>
          <w:rFonts w:ascii="Imperial Sans Display" w:hAnsi="Imperial Sans Display" w:cs="Arial"/>
          <w:b/>
          <w:color w:val="4F6228" w:themeColor="accent3" w:themeShade="80"/>
          <w:sz w:val="24"/>
        </w:rPr>
        <w:t>hecklist</w:t>
      </w:r>
    </w:p>
    <w:p w14:paraId="459E3FF8" w14:textId="6FACC657" w:rsidR="00876424" w:rsidRPr="006743CF" w:rsidRDefault="00D47174" w:rsidP="006743CF">
      <w:pPr>
        <w:pStyle w:val="ListParagraph"/>
        <w:numPr>
          <w:ilvl w:val="0"/>
          <w:numId w:val="32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Does</w:t>
      </w:r>
      <w:r w:rsidR="00876424" w:rsidRPr="006743CF">
        <w:rPr>
          <w:rFonts w:ascii="Imperial Sans Display" w:hAnsi="Imperial Sans Display" w:cs="Arial"/>
          <w:sz w:val="20"/>
        </w:rPr>
        <w:t xml:space="preserve"> your CV correspond closely with the </w:t>
      </w:r>
      <w:r w:rsidR="00482506" w:rsidRPr="006743CF">
        <w:rPr>
          <w:rFonts w:ascii="Imperial Sans Display" w:hAnsi="Imperial Sans Display" w:cs="Arial"/>
          <w:sz w:val="20"/>
        </w:rPr>
        <w:t>person’s</w:t>
      </w:r>
      <w:r w:rsidR="00876424" w:rsidRPr="006743CF">
        <w:rPr>
          <w:rFonts w:ascii="Imperial Sans Display" w:hAnsi="Imperial Sans Display" w:cs="Arial"/>
          <w:sz w:val="20"/>
        </w:rPr>
        <w:t xml:space="preserve"> specification and show evidence that you meet </w:t>
      </w:r>
      <w:r w:rsidRPr="006743CF">
        <w:rPr>
          <w:rFonts w:ascii="Imperial Sans Display" w:hAnsi="Imperial Sans Display" w:cs="Arial"/>
          <w:sz w:val="20"/>
        </w:rPr>
        <w:t>the essential criteria</w:t>
      </w:r>
      <w:r w:rsidR="00876424" w:rsidRPr="006743CF">
        <w:rPr>
          <w:rFonts w:ascii="Imperial Sans Display" w:hAnsi="Imperial Sans Display" w:cs="Arial"/>
          <w:sz w:val="20"/>
        </w:rPr>
        <w:t>?</w:t>
      </w:r>
    </w:p>
    <w:p w14:paraId="4B99056E" w14:textId="77777777" w:rsidR="004F1578" w:rsidRPr="006743CF" w:rsidRDefault="004F1578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sz w:val="20"/>
        </w:rPr>
      </w:pPr>
    </w:p>
    <w:p w14:paraId="3B1637A8" w14:textId="77777777" w:rsidR="004F1578" w:rsidRPr="006743CF" w:rsidRDefault="00876424" w:rsidP="006743CF">
      <w:pPr>
        <w:pStyle w:val="ListParagraph"/>
        <w:numPr>
          <w:ilvl w:val="0"/>
          <w:numId w:val="32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Is your CV </w:t>
      </w:r>
      <w:r w:rsidR="00D47174" w:rsidRPr="006743CF">
        <w:rPr>
          <w:rFonts w:ascii="Imperial Sans Display" w:hAnsi="Imperial Sans Display" w:cs="Arial"/>
          <w:sz w:val="20"/>
        </w:rPr>
        <w:t>the right length for the kind of application you’re making</w:t>
      </w:r>
      <w:r w:rsidRPr="006743CF">
        <w:rPr>
          <w:rFonts w:ascii="Imperial Sans Display" w:hAnsi="Imperial Sans Display" w:cs="Arial"/>
          <w:sz w:val="20"/>
        </w:rPr>
        <w:t>?</w:t>
      </w:r>
    </w:p>
    <w:p w14:paraId="1299C43A" w14:textId="77777777" w:rsidR="004F1578" w:rsidRPr="006743CF" w:rsidRDefault="004F1578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sz w:val="20"/>
        </w:rPr>
      </w:pPr>
    </w:p>
    <w:p w14:paraId="47B12DE6" w14:textId="77777777" w:rsidR="00876424" w:rsidRPr="006743CF" w:rsidRDefault="00876424" w:rsidP="006743CF">
      <w:pPr>
        <w:pStyle w:val="ListParagraph"/>
        <w:numPr>
          <w:ilvl w:val="0"/>
          <w:numId w:val="32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Is your CV formatted consistently</w:t>
      </w:r>
      <w:r w:rsidR="00101636" w:rsidRPr="006743CF">
        <w:rPr>
          <w:rFonts w:ascii="Imperial Sans Display" w:hAnsi="Imperial Sans Display" w:cs="Arial"/>
          <w:sz w:val="20"/>
        </w:rPr>
        <w:t>,</w:t>
      </w:r>
      <w:r w:rsidRPr="006743CF">
        <w:rPr>
          <w:rFonts w:ascii="Imperial Sans Display" w:hAnsi="Imperial Sans Display" w:cs="Arial"/>
          <w:sz w:val="20"/>
        </w:rPr>
        <w:t xml:space="preserve"> with no spelling or </w:t>
      </w:r>
      <w:r w:rsidR="00AD166D" w:rsidRPr="006743CF">
        <w:rPr>
          <w:rFonts w:ascii="Imperial Sans Display" w:hAnsi="Imperial Sans Display" w:cs="Arial"/>
          <w:sz w:val="20"/>
        </w:rPr>
        <w:t xml:space="preserve">grammatical </w:t>
      </w:r>
      <w:r w:rsidRPr="006743CF">
        <w:rPr>
          <w:rFonts w:ascii="Imperial Sans Display" w:hAnsi="Imperial Sans Display" w:cs="Arial"/>
          <w:sz w:val="20"/>
        </w:rPr>
        <w:t>errors?</w:t>
      </w:r>
    </w:p>
    <w:p w14:paraId="4DDBEF00" w14:textId="77777777" w:rsidR="004F1578" w:rsidRPr="006743CF" w:rsidRDefault="004F1578" w:rsidP="006743CF">
      <w:pPr>
        <w:pStyle w:val="ListParagraph"/>
        <w:spacing w:after="120" w:line="276" w:lineRule="auto"/>
        <w:ind w:left="360"/>
        <w:rPr>
          <w:rFonts w:ascii="Imperial Sans Display" w:hAnsi="Imperial Sans Display" w:cs="Arial"/>
          <w:sz w:val="20"/>
        </w:rPr>
      </w:pPr>
    </w:p>
    <w:p w14:paraId="551C1C66" w14:textId="77777777" w:rsidR="004F1578" w:rsidRPr="006743CF" w:rsidRDefault="00876424" w:rsidP="006743CF">
      <w:pPr>
        <w:pStyle w:val="ListParagraph"/>
        <w:numPr>
          <w:ilvl w:val="0"/>
          <w:numId w:val="32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>Is the content recent and relevant?</w:t>
      </w:r>
    </w:p>
    <w:p w14:paraId="3461D779" w14:textId="77777777" w:rsidR="004F1578" w:rsidRPr="006743CF" w:rsidRDefault="004F1578" w:rsidP="006743CF">
      <w:pPr>
        <w:pStyle w:val="ListParagraph"/>
        <w:spacing w:after="120" w:line="276" w:lineRule="auto"/>
        <w:rPr>
          <w:rFonts w:ascii="Imperial Sans Display" w:hAnsi="Imperial Sans Display" w:cs="Arial"/>
          <w:sz w:val="20"/>
        </w:rPr>
      </w:pPr>
    </w:p>
    <w:p w14:paraId="186BA219" w14:textId="77777777" w:rsidR="00876424" w:rsidRPr="006743CF" w:rsidRDefault="00876424" w:rsidP="006743CF">
      <w:pPr>
        <w:pStyle w:val="ListParagraph"/>
        <w:numPr>
          <w:ilvl w:val="0"/>
          <w:numId w:val="32"/>
        </w:numPr>
        <w:spacing w:after="120" w:line="276" w:lineRule="auto"/>
        <w:rPr>
          <w:rFonts w:ascii="Imperial Sans Display" w:hAnsi="Imperial Sans Display" w:cs="Arial"/>
          <w:sz w:val="20"/>
        </w:rPr>
      </w:pPr>
      <w:r w:rsidRPr="006743CF">
        <w:rPr>
          <w:rFonts w:ascii="Imperial Sans Display" w:hAnsi="Imperial Sans Display" w:cs="Arial"/>
          <w:sz w:val="20"/>
        </w:rPr>
        <w:t xml:space="preserve">Have you included all </w:t>
      </w:r>
      <w:r w:rsidR="00D47174" w:rsidRPr="006743CF">
        <w:rPr>
          <w:rFonts w:ascii="Imperial Sans Display" w:hAnsi="Imperial Sans Display" w:cs="Arial"/>
          <w:sz w:val="20"/>
        </w:rPr>
        <w:t>appropriate</w:t>
      </w:r>
      <w:r w:rsidRPr="006743CF">
        <w:rPr>
          <w:rFonts w:ascii="Imperial Sans Display" w:hAnsi="Imperial Sans Display" w:cs="Arial"/>
          <w:sz w:val="20"/>
        </w:rPr>
        <w:t xml:space="preserve"> sections?</w:t>
      </w:r>
    </w:p>
    <w:p w14:paraId="3CF2D8B6" w14:textId="77777777" w:rsidR="00876424" w:rsidRPr="006743CF" w:rsidRDefault="00876424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4F815118" w14:textId="77777777" w:rsidR="00575E64" w:rsidRPr="006743CF" w:rsidRDefault="60C87A18" w:rsidP="006743CF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743CF">
        <w:rPr>
          <w:rFonts w:ascii="Imperial Sans Display" w:hAnsi="Imperial Sans Display" w:cs="Arial"/>
          <w:sz w:val="20"/>
          <w:szCs w:val="20"/>
        </w:rPr>
        <w:t>Ask a friend to scan your CV in 30 seconds, then take it away from them. What stood out? What did they miss that you really want the employer to see?</w:t>
      </w:r>
    </w:p>
    <w:p w14:paraId="0FB78278" w14:textId="77777777" w:rsidR="00352205" w:rsidRPr="006743CF" w:rsidRDefault="00352205" w:rsidP="006743CF">
      <w:pPr>
        <w:spacing w:after="120" w:line="276" w:lineRule="auto"/>
        <w:rPr>
          <w:rFonts w:ascii="Imperial Sans Display" w:hAnsi="Imperial Sans Display" w:cs="Arial"/>
          <w:sz w:val="12"/>
        </w:rPr>
      </w:pPr>
    </w:p>
    <w:p w14:paraId="25537CAF" w14:textId="77777777" w:rsidR="006743CF" w:rsidRDefault="00876424" w:rsidP="006743CF">
      <w:pPr>
        <w:spacing w:after="120" w:line="276" w:lineRule="auto"/>
        <w:rPr>
          <w:rFonts w:ascii="Imperial Sans Display" w:hAnsi="Imperial Sans Display" w:cs="Arial"/>
          <w:sz w:val="18"/>
          <w:szCs w:val="18"/>
        </w:rPr>
      </w:pPr>
      <w:r w:rsidRPr="006743CF">
        <w:rPr>
          <w:rFonts w:ascii="Imperial Sans Display" w:hAnsi="Imperial Sans Display" w:cs="Arial"/>
          <w:sz w:val="18"/>
          <w:szCs w:val="18"/>
        </w:rPr>
        <w:t xml:space="preserve">If you have any further questions regarding your CV or any other aspects of your </w:t>
      </w:r>
      <w:r w:rsidR="00365428" w:rsidRPr="006743CF">
        <w:rPr>
          <w:rFonts w:ascii="Imperial Sans Display" w:hAnsi="Imperial Sans Display" w:cs="Arial"/>
          <w:sz w:val="18"/>
          <w:szCs w:val="18"/>
        </w:rPr>
        <w:t>professional development</w:t>
      </w:r>
      <w:r w:rsidR="0095485B" w:rsidRPr="006743CF">
        <w:rPr>
          <w:rFonts w:ascii="Imperial Sans Display" w:hAnsi="Imperial Sans Display" w:cs="Arial"/>
          <w:sz w:val="18"/>
          <w:szCs w:val="18"/>
        </w:rPr>
        <w:t xml:space="preserve">, </w:t>
      </w:r>
      <w:r w:rsidRPr="006743CF">
        <w:rPr>
          <w:rFonts w:ascii="Imperial Sans Display" w:hAnsi="Imperial Sans Display" w:cs="Arial"/>
          <w:b/>
          <w:sz w:val="18"/>
          <w:szCs w:val="18"/>
        </w:rPr>
        <w:t xml:space="preserve">contact </w:t>
      </w:r>
      <w:r w:rsidR="00365428" w:rsidRPr="006743CF">
        <w:rPr>
          <w:rFonts w:ascii="Imperial Sans Display" w:hAnsi="Imperial Sans Display" w:cs="Arial"/>
          <w:b/>
          <w:sz w:val="18"/>
          <w:szCs w:val="18"/>
        </w:rPr>
        <w:t>us</w:t>
      </w:r>
      <w:r w:rsidR="00365428" w:rsidRPr="006743CF">
        <w:rPr>
          <w:rFonts w:ascii="Imperial Sans Display" w:hAnsi="Imperial Sans Display" w:cs="Arial"/>
          <w:sz w:val="18"/>
          <w:szCs w:val="18"/>
        </w:rPr>
        <w:t>:</w:t>
      </w:r>
    </w:p>
    <w:p w14:paraId="2C32C661" w14:textId="6328117B" w:rsidR="009D502B" w:rsidRPr="006743CF" w:rsidRDefault="006743CF" w:rsidP="006743CF">
      <w:pPr>
        <w:spacing w:after="120" w:line="276" w:lineRule="auto"/>
        <w:rPr>
          <w:rFonts w:ascii="Imperial Sans Display" w:hAnsi="Imperial Sans Display" w:cs="Arial"/>
          <w:sz w:val="18"/>
          <w:szCs w:val="18"/>
        </w:rPr>
      </w:pPr>
      <w:hyperlink r:id="rId13" w:history="1">
        <w:r w:rsidRPr="00DD692E">
          <w:rPr>
            <w:rStyle w:val="Hyperlink"/>
            <w:rFonts w:ascii="Arial" w:hAnsi="Arial" w:cs="Arial"/>
            <w:sz w:val="18"/>
            <w:szCs w:val="18"/>
          </w:rPr>
          <w:t>ecri@imperial.ac.uk</w:t>
        </w:r>
      </w:hyperlink>
      <w:r w:rsidR="00365428" w:rsidRPr="005D4414">
        <w:rPr>
          <w:rFonts w:ascii="Arial" w:hAnsi="Arial" w:cs="Arial"/>
          <w:color w:val="1F497D" w:themeColor="text2"/>
          <w:sz w:val="18"/>
          <w:szCs w:val="18"/>
        </w:rPr>
        <w:t xml:space="preserve"> </w:t>
      </w:r>
    </w:p>
    <w:p w14:paraId="14440A46" w14:textId="5A793F28" w:rsidR="00896F9A" w:rsidRPr="005D4414" w:rsidRDefault="00896F9A" w:rsidP="00352205">
      <w:pPr>
        <w:spacing w:after="120"/>
        <w:jc w:val="right"/>
        <w:rPr>
          <w:rFonts w:ascii="Arial" w:hAnsi="Arial" w:cs="Arial"/>
          <w:b/>
          <w:color w:val="1F497D" w:themeColor="text2"/>
          <w:sz w:val="18"/>
          <w:szCs w:val="18"/>
        </w:rPr>
      </w:pPr>
    </w:p>
    <w:sectPr w:rsidR="00896F9A" w:rsidRPr="005D4414" w:rsidSect="00876E8D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5A48" w14:textId="77777777" w:rsidR="003B134B" w:rsidRDefault="003B134B" w:rsidP="00D10E5A">
      <w:r>
        <w:separator/>
      </w:r>
    </w:p>
  </w:endnote>
  <w:endnote w:type="continuationSeparator" w:id="0">
    <w:p w14:paraId="115CC1FF" w14:textId="77777777" w:rsidR="003B134B" w:rsidRDefault="003B134B" w:rsidP="00D10E5A">
      <w:r>
        <w:continuationSeparator/>
      </w:r>
    </w:p>
  </w:endnote>
  <w:endnote w:type="continuationNotice" w:id="1">
    <w:p w14:paraId="28855F39" w14:textId="77777777" w:rsidR="003B134B" w:rsidRDefault="003B1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836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045C28" w14:textId="45C0DCD0" w:rsidR="006743CF" w:rsidRDefault="006743C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7BCF3" w14:textId="77777777" w:rsidR="006743CF" w:rsidRDefault="00674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C497" w14:textId="77777777" w:rsidR="003B134B" w:rsidRDefault="003B134B" w:rsidP="00D10E5A">
      <w:r>
        <w:separator/>
      </w:r>
    </w:p>
  </w:footnote>
  <w:footnote w:type="continuationSeparator" w:id="0">
    <w:p w14:paraId="3B9A18FA" w14:textId="77777777" w:rsidR="003B134B" w:rsidRDefault="003B134B" w:rsidP="00D10E5A">
      <w:r>
        <w:continuationSeparator/>
      </w:r>
    </w:p>
  </w:footnote>
  <w:footnote w:type="continuationNotice" w:id="1">
    <w:p w14:paraId="6A2D9926" w14:textId="77777777" w:rsidR="003B134B" w:rsidRDefault="003B13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A4F"/>
    <w:multiLevelType w:val="hybridMultilevel"/>
    <w:tmpl w:val="82F08F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251EE"/>
    <w:multiLevelType w:val="hybridMultilevel"/>
    <w:tmpl w:val="1C96F35A"/>
    <w:lvl w:ilvl="0" w:tplc="6E1CCB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92567"/>
    <w:multiLevelType w:val="hybridMultilevel"/>
    <w:tmpl w:val="13867A44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B5FEA"/>
    <w:multiLevelType w:val="hybridMultilevel"/>
    <w:tmpl w:val="E1DC6574"/>
    <w:lvl w:ilvl="0" w:tplc="735E67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16BE"/>
    <w:multiLevelType w:val="hybridMultilevel"/>
    <w:tmpl w:val="3C7CB3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80AD3"/>
    <w:multiLevelType w:val="multilevel"/>
    <w:tmpl w:val="05E69C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F45F8"/>
    <w:multiLevelType w:val="hybridMultilevel"/>
    <w:tmpl w:val="FEFED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6149F"/>
    <w:multiLevelType w:val="hybridMultilevel"/>
    <w:tmpl w:val="B73278E0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50C285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8C3A2ED2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B7508"/>
    <w:multiLevelType w:val="multilevel"/>
    <w:tmpl w:val="164487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43718"/>
    <w:multiLevelType w:val="hybridMultilevel"/>
    <w:tmpl w:val="C8D04B22"/>
    <w:lvl w:ilvl="0" w:tplc="D0169A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130E0"/>
    <w:multiLevelType w:val="hybridMultilevel"/>
    <w:tmpl w:val="6D22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1FF5"/>
    <w:multiLevelType w:val="hybridMultilevel"/>
    <w:tmpl w:val="2FAC6870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73C29"/>
    <w:multiLevelType w:val="multilevel"/>
    <w:tmpl w:val="68C238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F753C"/>
    <w:multiLevelType w:val="hybridMultilevel"/>
    <w:tmpl w:val="AA40FDF4"/>
    <w:lvl w:ilvl="0" w:tplc="735E67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1E45"/>
    <w:multiLevelType w:val="hybridMultilevel"/>
    <w:tmpl w:val="FCD8AA26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A76F8"/>
    <w:multiLevelType w:val="hybridMultilevel"/>
    <w:tmpl w:val="4B5EE460"/>
    <w:lvl w:ilvl="0" w:tplc="AEEE82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556091"/>
    <w:multiLevelType w:val="hybridMultilevel"/>
    <w:tmpl w:val="FDDEBE2C"/>
    <w:lvl w:ilvl="0" w:tplc="178CBFCC">
      <w:start w:val="1"/>
      <w:numFmt w:val="decimal"/>
      <w:lvlText w:val="%1."/>
      <w:lvlJc w:val="left"/>
      <w:pPr>
        <w:ind w:left="360" w:hanging="360"/>
      </w:pPr>
      <w:rPr>
        <w:color w:val="4F6228" w:themeColor="accent3" w:themeShade="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E7017"/>
    <w:multiLevelType w:val="hybridMultilevel"/>
    <w:tmpl w:val="F12E1B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512218"/>
    <w:multiLevelType w:val="hybridMultilevel"/>
    <w:tmpl w:val="399C8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1E6"/>
    <w:multiLevelType w:val="hybridMultilevel"/>
    <w:tmpl w:val="406CDFE6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C465C"/>
    <w:multiLevelType w:val="hybridMultilevel"/>
    <w:tmpl w:val="FA9609D8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AB431B"/>
    <w:multiLevelType w:val="hybridMultilevel"/>
    <w:tmpl w:val="2ADA71AE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E6796"/>
    <w:multiLevelType w:val="hybridMultilevel"/>
    <w:tmpl w:val="938E4FCA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58653A"/>
    <w:multiLevelType w:val="hybridMultilevel"/>
    <w:tmpl w:val="4EB6E9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875C6"/>
    <w:multiLevelType w:val="hybridMultilevel"/>
    <w:tmpl w:val="F52AFE5A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103790"/>
    <w:multiLevelType w:val="hybridMultilevel"/>
    <w:tmpl w:val="4AB46EAC"/>
    <w:lvl w:ilvl="0" w:tplc="19FAF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7459"/>
    <w:multiLevelType w:val="hybridMultilevel"/>
    <w:tmpl w:val="A47E2948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47C26"/>
    <w:multiLevelType w:val="hybridMultilevel"/>
    <w:tmpl w:val="40FC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46E8C"/>
    <w:multiLevelType w:val="hybridMultilevel"/>
    <w:tmpl w:val="72106CDA"/>
    <w:lvl w:ilvl="0" w:tplc="4AAAD536">
      <w:start w:val="1"/>
      <w:numFmt w:val="decimal"/>
      <w:lvlText w:val="%1."/>
      <w:lvlJc w:val="left"/>
      <w:pPr>
        <w:ind w:left="360" w:hanging="360"/>
      </w:pPr>
      <w:rPr>
        <w:b/>
        <w:color w:val="1F497D" w:themeColor="text2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43DC8"/>
    <w:multiLevelType w:val="hybridMultilevel"/>
    <w:tmpl w:val="43765258"/>
    <w:lvl w:ilvl="0" w:tplc="AF34D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64E23"/>
    <w:multiLevelType w:val="hybridMultilevel"/>
    <w:tmpl w:val="68167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B4761"/>
    <w:multiLevelType w:val="hybridMultilevel"/>
    <w:tmpl w:val="796A5D06"/>
    <w:lvl w:ilvl="0" w:tplc="735E67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066529">
    <w:abstractNumId w:val="28"/>
  </w:num>
  <w:num w:numId="2" w16cid:durableId="757556396">
    <w:abstractNumId w:val="19"/>
  </w:num>
  <w:num w:numId="3" w16cid:durableId="948469027">
    <w:abstractNumId w:val="8"/>
  </w:num>
  <w:num w:numId="4" w16cid:durableId="1923441329">
    <w:abstractNumId w:val="15"/>
  </w:num>
  <w:num w:numId="5" w16cid:durableId="220556225">
    <w:abstractNumId w:val="29"/>
  </w:num>
  <w:num w:numId="6" w16cid:durableId="1211916142">
    <w:abstractNumId w:val="12"/>
  </w:num>
  <w:num w:numId="7" w16cid:durableId="1464932368">
    <w:abstractNumId w:val="5"/>
  </w:num>
  <w:num w:numId="8" w16cid:durableId="514851054">
    <w:abstractNumId w:val="2"/>
  </w:num>
  <w:num w:numId="9" w16cid:durableId="454179405">
    <w:abstractNumId w:val="11"/>
  </w:num>
  <w:num w:numId="10" w16cid:durableId="1392188656">
    <w:abstractNumId w:val="21"/>
  </w:num>
  <w:num w:numId="11" w16cid:durableId="2123527508">
    <w:abstractNumId w:val="20"/>
  </w:num>
  <w:num w:numId="12" w16cid:durableId="136383101">
    <w:abstractNumId w:val="24"/>
  </w:num>
  <w:num w:numId="13" w16cid:durableId="1927689279">
    <w:abstractNumId w:val="10"/>
  </w:num>
  <w:num w:numId="14" w16cid:durableId="490756010">
    <w:abstractNumId w:val="13"/>
  </w:num>
  <w:num w:numId="15" w16cid:durableId="746995224">
    <w:abstractNumId w:val="3"/>
  </w:num>
  <w:num w:numId="16" w16cid:durableId="1813864517">
    <w:abstractNumId w:val="22"/>
  </w:num>
  <w:num w:numId="17" w16cid:durableId="360209055">
    <w:abstractNumId w:val="0"/>
  </w:num>
  <w:num w:numId="18" w16cid:durableId="1869440781">
    <w:abstractNumId w:val="9"/>
  </w:num>
  <w:num w:numId="19" w16cid:durableId="1993941384">
    <w:abstractNumId w:val="30"/>
  </w:num>
  <w:num w:numId="20" w16cid:durableId="1770656716">
    <w:abstractNumId w:val="6"/>
  </w:num>
  <w:num w:numId="21" w16cid:durableId="26105206">
    <w:abstractNumId w:val="31"/>
  </w:num>
  <w:num w:numId="22" w16cid:durableId="1176774453">
    <w:abstractNumId w:val="26"/>
  </w:num>
  <w:num w:numId="23" w16cid:durableId="666443636">
    <w:abstractNumId w:val="17"/>
  </w:num>
  <w:num w:numId="24" w16cid:durableId="139809065">
    <w:abstractNumId w:val="14"/>
  </w:num>
  <w:num w:numId="25" w16cid:durableId="1023484370">
    <w:abstractNumId w:val="23"/>
  </w:num>
  <w:num w:numId="26" w16cid:durableId="1028799263">
    <w:abstractNumId w:val="16"/>
  </w:num>
  <w:num w:numId="27" w16cid:durableId="631718572">
    <w:abstractNumId w:val="7"/>
  </w:num>
  <w:num w:numId="28" w16cid:durableId="2099591753">
    <w:abstractNumId w:val="18"/>
  </w:num>
  <w:num w:numId="29" w16cid:durableId="1437746850">
    <w:abstractNumId w:val="4"/>
  </w:num>
  <w:num w:numId="30" w16cid:durableId="891381659">
    <w:abstractNumId w:val="27"/>
  </w:num>
  <w:num w:numId="31" w16cid:durableId="987900434">
    <w:abstractNumId w:val="25"/>
  </w:num>
  <w:num w:numId="32" w16cid:durableId="80839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yNrQ0MbS0NLUwtjRU0lEKTi0uzszPAykwrAUA1AOKjiwAAAA="/>
  </w:docVars>
  <w:rsids>
    <w:rsidRoot w:val="00E47872"/>
    <w:rsid w:val="00017E89"/>
    <w:rsid w:val="00082A6F"/>
    <w:rsid w:val="000C2957"/>
    <w:rsid w:val="00101636"/>
    <w:rsid w:val="00153AB4"/>
    <w:rsid w:val="00170112"/>
    <w:rsid w:val="001F5C4E"/>
    <w:rsid w:val="0022568D"/>
    <w:rsid w:val="0024215F"/>
    <w:rsid w:val="0024267D"/>
    <w:rsid w:val="00263155"/>
    <w:rsid w:val="00272524"/>
    <w:rsid w:val="00292B46"/>
    <w:rsid w:val="002945F3"/>
    <w:rsid w:val="002B1E7C"/>
    <w:rsid w:val="002D4C26"/>
    <w:rsid w:val="002E1518"/>
    <w:rsid w:val="002F53D5"/>
    <w:rsid w:val="002F7F6E"/>
    <w:rsid w:val="00322DBC"/>
    <w:rsid w:val="00335C85"/>
    <w:rsid w:val="00352205"/>
    <w:rsid w:val="00365428"/>
    <w:rsid w:val="003B134B"/>
    <w:rsid w:val="003D2BEF"/>
    <w:rsid w:val="003E64D6"/>
    <w:rsid w:val="003F072B"/>
    <w:rsid w:val="00482506"/>
    <w:rsid w:val="0049035B"/>
    <w:rsid w:val="004A509E"/>
    <w:rsid w:val="004B6967"/>
    <w:rsid w:val="004C2358"/>
    <w:rsid w:val="004D482B"/>
    <w:rsid w:val="004D6DCA"/>
    <w:rsid w:val="004F1285"/>
    <w:rsid w:val="004F1578"/>
    <w:rsid w:val="00552E17"/>
    <w:rsid w:val="00565A71"/>
    <w:rsid w:val="00575E64"/>
    <w:rsid w:val="005D4414"/>
    <w:rsid w:val="005E2E09"/>
    <w:rsid w:val="00614434"/>
    <w:rsid w:val="006255A6"/>
    <w:rsid w:val="00632A28"/>
    <w:rsid w:val="00667AFE"/>
    <w:rsid w:val="006743CF"/>
    <w:rsid w:val="00680B1E"/>
    <w:rsid w:val="00682B8D"/>
    <w:rsid w:val="00686F7E"/>
    <w:rsid w:val="006D42D8"/>
    <w:rsid w:val="00703910"/>
    <w:rsid w:val="00703F7A"/>
    <w:rsid w:val="007667E6"/>
    <w:rsid w:val="007A3AE1"/>
    <w:rsid w:val="007A5636"/>
    <w:rsid w:val="007C1FB9"/>
    <w:rsid w:val="007C2242"/>
    <w:rsid w:val="00851E81"/>
    <w:rsid w:val="00866819"/>
    <w:rsid w:val="00866CBA"/>
    <w:rsid w:val="00876424"/>
    <w:rsid w:val="008766B4"/>
    <w:rsid w:val="00876E8D"/>
    <w:rsid w:val="00880D9E"/>
    <w:rsid w:val="008825F9"/>
    <w:rsid w:val="00884BF6"/>
    <w:rsid w:val="00896F9A"/>
    <w:rsid w:val="008A06BB"/>
    <w:rsid w:val="008B1C9C"/>
    <w:rsid w:val="008D4F60"/>
    <w:rsid w:val="008D549A"/>
    <w:rsid w:val="00950865"/>
    <w:rsid w:val="0095485B"/>
    <w:rsid w:val="009958F7"/>
    <w:rsid w:val="009A145F"/>
    <w:rsid w:val="009A3125"/>
    <w:rsid w:val="009A60F7"/>
    <w:rsid w:val="009D502B"/>
    <w:rsid w:val="009E3441"/>
    <w:rsid w:val="009E5AAD"/>
    <w:rsid w:val="009F6FA6"/>
    <w:rsid w:val="00A31F67"/>
    <w:rsid w:val="00A96E58"/>
    <w:rsid w:val="00AB4CB6"/>
    <w:rsid w:val="00AC6679"/>
    <w:rsid w:val="00AC6C62"/>
    <w:rsid w:val="00AD166D"/>
    <w:rsid w:val="00B030AF"/>
    <w:rsid w:val="00B0349A"/>
    <w:rsid w:val="00B06F90"/>
    <w:rsid w:val="00B441D5"/>
    <w:rsid w:val="00B833D4"/>
    <w:rsid w:val="00BB27E2"/>
    <w:rsid w:val="00BC1DB0"/>
    <w:rsid w:val="00BD1250"/>
    <w:rsid w:val="00BD7EF4"/>
    <w:rsid w:val="00C01233"/>
    <w:rsid w:val="00C01EFF"/>
    <w:rsid w:val="00C31DB2"/>
    <w:rsid w:val="00C4695A"/>
    <w:rsid w:val="00C64B46"/>
    <w:rsid w:val="00CA6C3D"/>
    <w:rsid w:val="00CD2B3D"/>
    <w:rsid w:val="00CF5933"/>
    <w:rsid w:val="00D04EA9"/>
    <w:rsid w:val="00D0709D"/>
    <w:rsid w:val="00D10E5A"/>
    <w:rsid w:val="00D47174"/>
    <w:rsid w:val="00D7125B"/>
    <w:rsid w:val="00D71501"/>
    <w:rsid w:val="00D717A8"/>
    <w:rsid w:val="00D76D71"/>
    <w:rsid w:val="00D903AE"/>
    <w:rsid w:val="00E07F8E"/>
    <w:rsid w:val="00E25AEB"/>
    <w:rsid w:val="00E47872"/>
    <w:rsid w:val="00E56514"/>
    <w:rsid w:val="00E7253A"/>
    <w:rsid w:val="00E730C1"/>
    <w:rsid w:val="00EB7511"/>
    <w:rsid w:val="00EC5020"/>
    <w:rsid w:val="00EE6920"/>
    <w:rsid w:val="00F17FA2"/>
    <w:rsid w:val="00F6055B"/>
    <w:rsid w:val="00F6492C"/>
    <w:rsid w:val="00F876D7"/>
    <w:rsid w:val="00F92F39"/>
    <w:rsid w:val="00F94DC6"/>
    <w:rsid w:val="00FA61E0"/>
    <w:rsid w:val="00FB4B11"/>
    <w:rsid w:val="00FC6D72"/>
    <w:rsid w:val="0179FE53"/>
    <w:rsid w:val="024A9573"/>
    <w:rsid w:val="0315CEB4"/>
    <w:rsid w:val="041FD742"/>
    <w:rsid w:val="051F37E9"/>
    <w:rsid w:val="0A868EDC"/>
    <w:rsid w:val="0F75F852"/>
    <w:rsid w:val="12C0051E"/>
    <w:rsid w:val="158D100C"/>
    <w:rsid w:val="16E957F9"/>
    <w:rsid w:val="1E66EF7B"/>
    <w:rsid w:val="200D67E1"/>
    <w:rsid w:val="20E5101C"/>
    <w:rsid w:val="2782A229"/>
    <w:rsid w:val="2A72CA05"/>
    <w:rsid w:val="2B22C4F9"/>
    <w:rsid w:val="2B4060E8"/>
    <w:rsid w:val="2F4CCB08"/>
    <w:rsid w:val="34D325F1"/>
    <w:rsid w:val="34F7F7C8"/>
    <w:rsid w:val="39C8D437"/>
    <w:rsid w:val="42D1224E"/>
    <w:rsid w:val="4B1AC208"/>
    <w:rsid w:val="4DA5D315"/>
    <w:rsid w:val="4E89A62D"/>
    <w:rsid w:val="53B601C6"/>
    <w:rsid w:val="54630991"/>
    <w:rsid w:val="5D61DE69"/>
    <w:rsid w:val="60C87A18"/>
    <w:rsid w:val="61457BDC"/>
    <w:rsid w:val="64969257"/>
    <w:rsid w:val="661CEB42"/>
    <w:rsid w:val="68881403"/>
    <w:rsid w:val="6AF05C65"/>
    <w:rsid w:val="6FA8A14F"/>
    <w:rsid w:val="726120B2"/>
    <w:rsid w:val="74FC32F1"/>
    <w:rsid w:val="773412D0"/>
    <w:rsid w:val="79E89D61"/>
    <w:rsid w:val="7A46D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D784"/>
  <w15:docId w15:val="{7E27A952-8D93-4C40-93DD-90FFACD3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2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E5A"/>
  </w:style>
  <w:style w:type="paragraph" w:styleId="Footer">
    <w:name w:val="footer"/>
    <w:basedOn w:val="Normal"/>
    <w:link w:val="FooterChar"/>
    <w:uiPriority w:val="99"/>
    <w:unhideWhenUsed/>
    <w:rsid w:val="00D10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E5A"/>
  </w:style>
  <w:style w:type="character" w:styleId="FollowedHyperlink">
    <w:name w:val="FollowedHyperlink"/>
    <w:basedOn w:val="DefaultParagraphFont"/>
    <w:uiPriority w:val="99"/>
    <w:semiHidden/>
    <w:unhideWhenUsed/>
    <w:rsid w:val="00851E81"/>
    <w:rPr>
      <w:color w:val="800080" w:themeColor="followedHyperlink"/>
      <w:u w:val="single"/>
    </w:rPr>
  </w:style>
  <w:style w:type="paragraph" w:customStyle="1" w:styleId="Default">
    <w:name w:val="Default"/>
    <w:rsid w:val="0010163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101636"/>
    <w:pPr>
      <w:spacing w:line="20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482506"/>
  </w:style>
  <w:style w:type="character" w:styleId="UnresolvedMention">
    <w:name w:val="Unresolved Mention"/>
    <w:basedOn w:val="DefaultParagraphFont"/>
    <w:uiPriority w:val="99"/>
    <w:semiHidden/>
    <w:unhideWhenUsed/>
    <w:rsid w:val="0067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ri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b00264ea-bf67-406e-9d11-abb2e8a0d90b">
      <Terms xmlns="http://schemas.microsoft.com/office/infopath/2007/PartnerControls"/>
    </lcf76f155ced4ddcb4097134ff3c332f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1dc790abd6379fa8ba690c31d5b146b5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5c0d134c16200bc017a524201367f7f6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947C4-F3C3-40E1-812D-667B038F0D8E}">
  <ds:schemaRefs>
    <ds:schemaRef ds:uri="http://purl.org/dc/terms/"/>
    <ds:schemaRef ds:uri="00e30c9c-22c8-4e54-88f8-7f24e5a05ad7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00264ea-bf67-406e-9d11-abb2e8a0d90b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D37C52-C01C-4C68-9215-93B25F990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F1437-6DA8-4FFD-85C8-0F73F3260724}"/>
</file>

<file path=customXml/itemProps4.xml><?xml version="1.0" encoding="utf-8"?>
<ds:datastoreItem xmlns:ds="http://schemas.openxmlformats.org/officeDocument/2006/customXml" ds:itemID="{79E5CA3A-A28A-4D37-8F23-030D4B5DA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1147</Words>
  <Characters>6543</Characters>
  <Application>Microsoft Office Word</Application>
  <DocSecurity>0</DocSecurity>
  <Lines>54</Lines>
  <Paragraphs>15</Paragraphs>
  <ScaleCrop>false</ScaleCrop>
  <Company>Imperial College</Company>
  <LinksUpToDate>false</LinksUpToDate>
  <CharactersWithSpaces>7675</CharactersWithSpaces>
  <SharedDoc>false</SharedDoc>
  <HLinks>
    <vt:vector size="6" baseType="variant">
      <vt:variant>
        <vt:i4>4522085</vt:i4>
      </vt:variant>
      <vt:variant>
        <vt:i4>0</vt:i4>
      </vt:variant>
      <vt:variant>
        <vt:i4>0</vt:i4>
      </vt:variant>
      <vt:variant>
        <vt:i4>5</vt:i4>
      </vt:variant>
      <vt:variant>
        <vt:lpwstr>mailto:pfdc-support@imperial.ac.uk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Joy</dc:creator>
  <cp:keywords/>
  <cp:lastModifiedBy>Lane, Laura G</cp:lastModifiedBy>
  <cp:revision>4</cp:revision>
  <cp:lastPrinted>2018-01-10T21:46:00Z</cp:lastPrinted>
  <dcterms:created xsi:type="dcterms:W3CDTF">2025-07-15T13:47:00Z</dcterms:created>
  <dcterms:modified xsi:type="dcterms:W3CDTF">2025-07-15T13:53:00Z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documentId_6730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099b89575cf16f58c4bebf5023e2850584d23813ddc5b6d388a6dd32b7aa6b5b</vt:lpwstr>
  </property>
  <property fmtid="{D5CDD505-2E9C-101B-9397-08002B2CF9AE}" pid="5" name="MediaServiceImageTags">
    <vt:lpwstr/>
  </property>
  <property fmtid="{D5CDD505-2E9C-101B-9397-08002B2CF9AE}" pid="6" name="ContentTypeId">
    <vt:lpwstr>0x010100F882130145D9E447BF3B452BED30B323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